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F699" w14:textId="666106B6" w:rsidR="00BD0564" w:rsidRDefault="00BD0564" w:rsidP="00B21911">
      <w:pPr>
        <w:pStyle w:val="Ttulo1"/>
        <w:spacing w:before="62"/>
        <w:ind w:left="0" w:firstLine="0"/>
      </w:pPr>
    </w:p>
    <w:p w14:paraId="55AEEF43" w14:textId="77777777" w:rsidR="00BD0564" w:rsidRDefault="00BD0564">
      <w:pPr>
        <w:pStyle w:val="Ttulo1"/>
        <w:spacing w:before="62"/>
        <w:ind w:left="373" w:hanging="152"/>
      </w:pPr>
    </w:p>
    <w:p w14:paraId="09AE5FD8" w14:textId="77777777" w:rsidR="00321CA9" w:rsidRDefault="00321CA9" w:rsidP="00321CA9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Resumo Simples</w:t>
      </w:r>
    </w:p>
    <w:p w14:paraId="02D9C11F" w14:textId="77777777" w:rsidR="00321CA9" w:rsidRPr="003310AE" w:rsidRDefault="00321CA9" w:rsidP="00321CA9">
      <w:pPr>
        <w:jc w:val="right"/>
        <w:rPr>
          <w:b/>
          <w:bCs/>
          <w:sz w:val="20"/>
          <w:szCs w:val="20"/>
        </w:rPr>
      </w:pPr>
    </w:p>
    <w:p w14:paraId="019FA270" w14:textId="77777777" w:rsidR="00321CA9" w:rsidRDefault="00321CA9" w:rsidP="00321CA9">
      <w:pPr>
        <w:jc w:val="center"/>
        <w:rPr>
          <w:b/>
          <w:bCs/>
          <w:sz w:val="28"/>
          <w:szCs w:val="28"/>
        </w:rPr>
      </w:pPr>
      <w:r w:rsidRPr="00E528A6">
        <w:rPr>
          <w:b/>
          <w:bCs/>
          <w:sz w:val="28"/>
          <w:szCs w:val="28"/>
        </w:rPr>
        <w:t>TÍTULO EM LÍNGUA PORTUGUESA, CENTRALIZADO EM NEGRITO E CAIXA ALTA TAMANHO 14</w:t>
      </w:r>
    </w:p>
    <w:p w14:paraId="2977DD9B" w14:textId="77777777" w:rsidR="00DF5B67" w:rsidRDefault="00DF5B67" w:rsidP="00321CA9">
      <w:pPr>
        <w:jc w:val="center"/>
        <w:rPr>
          <w:b/>
          <w:bCs/>
          <w:sz w:val="28"/>
          <w:szCs w:val="28"/>
        </w:rPr>
      </w:pPr>
    </w:p>
    <w:p w14:paraId="6427424E" w14:textId="77777777" w:rsidR="00321CA9" w:rsidRDefault="00321CA9" w:rsidP="00321CA9">
      <w:pPr>
        <w:jc w:val="center"/>
        <w:rPr>
          <w:b/>
          <w:bCs/>
          <w:sz w:val="24"/>
          <w:szCs w:val="24"/>
        </w:rPr>
      </w:pPr>
      <w:r w:rsidRPr="00AC23EF">
        <w:rPr>
          <w:b/>
        </w:rPr>
        <w:t>Eixo Temático:</w:t>
      </w:r>
      <w:r w:rsidRPr="00AC23EF">
        <w:rPr>
          <w:bCs/>
        </w:rPr>
        <w:t>xxx</w:t>
      </w:r>
    </w:p>
    <w:p w14:paraId="51279D34" w14:textId="77777777" w:rsidR="00321CA9" w:rsidRPr="00AC23EF" w:rsidRDefault="00321CA9" w:rsidP="00321CA9">
      <w:pPr>
        <w:jc w:val="center"/>
        <w:rPr>
          <w:b/>
          <w:bCs/>
          <w:sz w:val="24"/>
          <w:szCs w:val="24"/>
        </w:rPr>
      </w:pPr>
    </w:p>
    <w:p w14:paraId="77C6A449" w14:textId="77777777" w:rsidR="00321CA9" w:rsidRPr="00AC23EF" w:rsidRDefault="00321CA9" w:rsidP="00321CA9">
      <w:pPr>
        <w:jc w:val="center"/>
        <w:rPr>
          <w:b/>
          <w:bCs/>
          <w:sz w:val="24"/>
          <w:szCs w:val="24"/>
        </w:rPr>
      </w:pPr>
      <w:r w:rsidRPr="00AC23EF">
        <w:rPr>
          <w:b/>
          <w:bCs/>
          <w:sz w:val="24"/>
          <w:szCs w:val="24"/>
        </w:rPr>
        <w:t xml:space="preserve">¹ Autor principal; ² Co-autor; ³ Co-autor; </w:t>
      </w:r>
      <w:r w:rsidRPr="00AC23EF">
        <w:rPr>
          <w:b/>
          <w:bCs/>
          <w:sz w:val="24"/>
          <w:szCs w:val="24"/>
          <w:vertAlign w:val="superscript"/>
        </w:rPr>
        <w:t>6</w:t>
      </w:r>
      <w:r w:rsidRPr="00AC23EF">
        <w:rPr>
          <w:b/>
          <w:bCs/>
          <w:sz w:val="24"/>
          <w:szCs w:val="24"/>
        </w:rPr>
        <w:t xml:space="preserve"> Orientador .. </w:t>
      </w:r>
    </w:p>
    <w:p w14:paraId="1A9980E7" w14:textId="77777777" w:rsidR="00321CA9" w:rsidRPr="00AC23EF" w:rsidRDefault="00321CA9" w:rsidP="00321CA9">
      <w:pPr>
        <w:jc w:val="center"/>
        <w:rPr>
          <w:sz w:val="20"/>
          <w:szCs w:val="20"/>
        </w:rPr>
      </w:pPr>
      <w:r w:rsidRPr="00AC23EF">
        <w:rPr>
          <w:sz w:val="20"/>
          <w:szCs w:val="20"/>
        </w:rPr>
        <w:t xml:space="preserve">¹Titulação e Afiliação institucional, ²Titulação e Afiliação institucional, </w:t>
      </w:r>
      <w:r w:rsidRPr="00AC23EF">
        <w:rPr>
          <w:sz w:val="20"/>
          <w:szCs w:val="20"/>
          <w:vertAlign w:val="superscript"/>
        </w:rPr>
        <w:t>3</w:t>
      </w:r>
      <w:r w:rsidRPr="00AC23EF">
        <w:rPr>
          <w:sz w:val="20"/>
          <w:szCs w:val="20"/>
        </w:rPr>
        <w:t xml:space="preserve">Titulação e Afiliação institucional, </w:t>
      </w:r>
      <w:r w:rsidRPr="00AC23EF">
        <w:rPr>
          <w:sz w:val="20"/>
          <w:szCs w:val="20"/>
          <w:vertAlign w:val="superscript"/>
        </w:rPr>
        <w:t>4</w:t>
      </w:r>
      <w:r w:rsidRPr="00AC23EF">
        <w:rPr>
          <w:sz w:val="20"/>
          <w:szCs w:val="20"/>
        </w:rPr>
        <w:t xml:space="preserve">Titulação e Afiliação institucional, </w:t>
      </w:r>
      <w:r w:rsidRPr="00AC23EF">
        <w:rPr>
          <w:sz w:val="20"/>
          <w:szCs w:val="20"/>
          <w:vertAlign w:val="superscript"/>
        </w:rPr>
        <w:t>5</w:t>
      </w:r>
      <w:r w:rsidRPr="00AC23EF">
        <w:rPr>
          <w:sz w:val="20"/>
          <w:szCs w:val="20"/>
        </w:rPr>
        <w:t xml:space="preserve">Titulação e Afiliação institucional,   </w:t>
      </w:r>
      <w:r w:rsidRPr="00AC23EF">
        <w:rPr>
          <w:sz w:val="20"/>
          <w:szCs w:val="20"/>
          <w:vertAlign w:val="superscript"/>
        </w:rPr>
        <w:t>6</w:t>
      </w:r>
      <w:r>
        <w:rPr>
          <w:sz w:val="20"/>
          <w:szCs w:val="20"/>
        </w:rPr>
        <w:t>T</w:t>
      </w:r>
      <w:r w:rsidRPr="00AC23EF">
        <w:rPr>
          <w:sz w:val="20"/>
          <w:szCs w:val="20"/>
        </w:rPr>
        <w:t xml:space="preserve">itulação e </w:t>
      </w:r>
      <w:r>
        <w:rPr>
          <w:sz w:val="20"/>
          <w:szCs w:val="20"/>
        </w:rPr>
        <w:t>A</w:t>
      </w:r>
      <w:r w:rsidRPr="00AC23EF">
        <w:rPr>
          <w:sz w:val="20"/>
          <w:szCs w:val="20"/>
        </w:rPr>
        <w:t>filiação institucional</w:t>
      </w:r>
      <w:r>
        <w:rPr>
          <w:sz w:val="20"/>
          <w:szCs w:val="20"/>
        </w:rPr>
        <w:t xml:space="preserve">, </w:t>
      </w:r>
      <w:r w:rsidRPr="00AC23EF">
        <w:rPr>
          <w:sz w:val="20"/>
          <w:szCs w:val="20"/>
          <w:vertAlign w:val="superscript"/>
        </w:rPr>
        <w:t>7</w:t>
      </w:r>
      <w:r w:rsidRPr="00AC23EF">
        <w:rPr>
          <w:sz w:val="20"/>
          <w:szCs w:val="20"/>
        </w:rPr>
        <w:t xml:space="preserve">Titulação e Afiliação institucional </w:t>
      </w:r>
      <w:r>
        <w:rPr>
          <w:sz w:val="20"/>
          <w:szCs w:val="20"/>
        </w:rPr>
        <w:t xml:space="preserve">, </w:t>
      </w:r>
      <w:r w:rsidRPr="00AC23EF">
        <w:rPr>
          <w:sz w:val="20"/>
          <w:szCs w:val="20"/>
          <w:vertAlign w:val="superscript"/>
        </w:rPr>
        <w:t>8</w:t>
      </w:r>
      <w:r w:rsidRPr="00AC23EF">
        <w:rPr>
          <w:sz w:val="20"/>
          <w:szCs w:val="20"/>
        </w:rPr>
        <w:t>Titulação e Afiliação institucional</w:t>
      </w:r>
      <w:r>
        <w:rPr>
          <w:sz w:val="20"/>
          <w:szCs w:val="20"/>
        </w:rPr>
        <w:t xml:space="preserve">, </w:t>
      </w:r>
      <w:r w:rsidRPr="00AC23EF">
        <w:rPr>
          <w:sz w:val="20"/>
          <w:szCs w:val="20"/>
          <w:vertAlign w:val="superscript"/>
        </w:rPr>
        <w:t>9</w:t>
      </w:r>
      <w:r w:rsidRPr="00AC23EF">
        <w:rPr>
          <w:sz w:val="20"/>
          <w:szCs w:val="20"/>
        </w:rPr>
        <w:t>Titulação e Afiliação institucional</w:t>
      </w:r>
      <w:r>
        <w:rPr>
          <w:sz w:val="20"/>
          <w:szCs w:val="20"/>
        </w:rPr>
        <w:t xml:space="preserve">, </w:t>
      </w:r>
      <w:r w:rsidRPr="00AC23EF">
        <w:rPr>
          <w:sz w:val="20"/>
          <w:szCs w:val="20"/>
          <w:vertAlign w:val="superscript"/>
        </w:rPr>
        <w:t>10</w:t>
      </w:r>
      <w:r w:rsidRPr="00AC23EF">
        <w:rPr>
          <w:sz w:val="20"/>
          <w:szCs w:val="20"/>
        </w:rPr>
        <w:t xml:space="preserve">Titulação e Afiliação institucional          </w:t>
      </w:r>
    </w:p>
    <w:p w14:paraId="0DF2E57A" w14:textId="77777777" w:rsidR="00321CA9" w:rsidRPr="00E528A6" w:rsidRDefault="00321CA9" w:rsidP="00321CA9">
      <w:pPr>
        <w:jc w:val="right"/>
        <w:rPr>
          <w:color w:val="FFFFFF" w:themeColor="background1"/>
          <w:sz w:val="24"/>
          <w:szCs w:val="24"/>
        </w:rPr>
      </w:pPr>
      <w:r w:rsidRPr="00E528A6">
        <w:rPr>
          <w:color w:val="FFFFFF" w:themeColor="background1"/>
          <w:sz w:val="24"/>
          <w:szCs w:val="24"/>
        </w:rPr>
        <w:t xml:space="preserve"> (Máximo de 10 Autores)</w:t>
      </w:r>
    </w:p>
    <w:p w14:paraId="3A5A3EB4" w14:textId="77777777" w:rsidR="00321CA9" w:rsidRPr="00E528A6" w:rsidRDefault="00321CA9" w:rsidP="00321CA9">
      <w:pPr>
        <w:jc w:val="both"/>
        <w:rPr>
          <w:sz w:val="24"/>
          <w:szCs w:val="24"/>
        </w:rPr>
      </w:pPr>
    </w:p>
    <w:p w14:paraId="332460E0" w14:textId="77777777" w:rsidR="00321CA9" w:rsidRPr="00E528A6" w:rsidRDefault="00321CA9" w:rsidP="00321CA9">
      <w:pPr>
        <w:spacing w:line="360" w:lineRule="auto"/>
        <w:jc w:val="both"/>
        <w:rPr>
          <w:sz w:val="24"/>
          <w:szCs w:val="24"/>
        </w:rPr>
      </w:pPr>
      <w:r w:rsidRPr="00E528A6">
        <w:rPr>
          <w:b/>
          <w:bCs/>
          <w:sz w:val="24"/>
          <w:szCs w:val="24"/>
        </w:rPr>
        <w:t>RESUMO</w:t>
      </w:r>
    </w:p>
    <w:p w14:paraId="15A530EB" w14:textId="77777777" w:rsidR="00321CA9" w:rsidRDefault="00321CA9" w:rsidP="00321CA9">
      <w:pPr>
        <w:spacing w:line="360" w:lineRule="auto"/>
        <w:jc w:val="both"/>
        <w:rPr>
          <w:sz w:val="24"/>
          <w:szCs w:val="24"/>
        </w:rPr>
      </w:pPr>
      <w:r w:rsidRPr="00F716A8">
        <w:rPr>
          <w:b/>
          <w:sz w:val="24"/>
          <w:szCs w:val="24"/>
        </w:rPr>
        <w:t xml:space="preserve">Introdução: </w:t>
      </w:r>
      <w:r w:rsidRPr="00F716A8">
        <w:rPr>
          <w:sz w:val="24"/>
          <w:szCs w:val="24"/>
        </w:rPr>
        <w:t xml:space="preserve">Deve ser sucinta, sintetizando sua importância e destacando as lacunas do conhecimento que serão abordadas no resumo. Deve ser compreensível para o leitor em geral. Os autores deverão seguir este modelo no momento da submissão, limitando-se a DUAS páginas. Deve-se </w:t>
      </w:r>
      <w:r w:rsidRPr="009B37FD">
        <w:rPr>
          <w:sz w:val="24"/>
          <w:szCs w:val="24"/>
        </w:rPr>
        <w:t xml:space="preserve">adotar margem conforme este template O corpo do resumo deverá estar no modo justificado, fonte TIMES NEW ROMAN, tamanho 12, espaçamento 1,5 entre linhas e conter no mínimo 350 palavras e no máximo </w:t>
      </w:r>
      <w:r>
        <w:rPr>
          <w:sz w:val="24"/>
          <w:szCs w:val="24"/>
        </w:rPr>
        <w:t>450</w:t>
      </w:r>
      <w:r w:rsidRPr="009B37FD">
        <w:rPr>
          <w:sz w:val="24"/>
          <w:szCs w:val="24"/>
        </w:rPr>
        <w:t xml:space="preserve"> palavras (</w:t>
      </w:r>
      <w:r w:rsidRPr="00F716A8">
        <w:rPr>
          <w:sz w:val="24"/>
          <w:szCs w:val="24"/>
        </w:rPr>
        <w:t xml:space="preserve">não incluídos o título, os nomes dos autores, as afiliações, e-mail, palavras-chave, eixo temático e referências – </w:t>
      </w:r>
      <w:r w:rsidRPr="00F716A8">
        <w:rPr>
          <w:b/>
          <w:sz w:val="24"/>
          <w:szCs w:val="24"/>
        </w:rPr>
        <w:t>somente o corpo do texto</w:t>
      </w:r>
      <w:r w:rsidRPr="00F716A8">
        <w:rPr>
          <w:sz w:val="24"/>
          <w:szCs w:val="24"/>
        </w:rPr>
        <w:t xml:space="preserve">), deve ser submetido em papel A4, em arquivo </w:t>
      </w:r>
      <w:r w:rsidRPr="00F716A8">
        <w:rPr>
          <w:b/>
          <w:bCs/>
          <w:sz w:val="24"/>
          <w:szCs w:val="24"/>
        </w:rPr>
        <w:t>Microsoft Word</w:t>
      </w:r>
      <w:r w:rsidRPr="00F716A8">
        <w:rPr>
          <w:sz w:val="24"/>
          <w:szCs w:val="24"/>
        </w:rPr>
        <w:t xml:space="preserve">. O texto deverá estar em parágrafo único, </w:t>
      </w:r>
      <w:r w:rsidRPr="00F716A8">
        <w:rPr>
          <w:sz w:val="24"/>
          <w:szCs w:val="24"/>
          <w:u w:val="single"/>
        </w:rPr>
        <w:t>NÃO</w:t>
      </w:r>
      <w:r w:rsidRPr="00F716A8">
        <w:rPr>
          <w:sz w:val="24"/>
          <w:szCs w:val="24"/>
        </w:rPr>
        <w:t xml:space="preserve"> devendo incluir figuras, tabelas, gráficos e nem citações. As siglas e abreviaturas, quando utilizadas pela primeira vez, deverão ser precedidas do seu significado por extenso. Ex.: Universidade Federal de Pernambuco (UFPE). </w:t>
      </w:r>
      <w:r w:rsidRPr="00F716A8">
        <w:rPr>
          <w:b/>
          <w:sz w:val="24"/>
          <w:szCs w:val="24"/>
        </w:rPr>
        <w:t xml:space="preserve">Objetivo: </w:t>
      </w:r>
      <w:r w:rsidRPr="00F716A8">
        <w:rPr>
          <w:sz w:val="24"/>
          <w:szCs w:val="24"/>
        </w:rPr>
        <w:t xml:space="preserve">Apresentação das finalidades do estudo, atender ao tema proposto. </w:t>
      </w:r>
      <w:r w:rsidRPr="00F716A8">
        <w:rPr>
          <w:b/>
          <w:sz w:val="24"/>
          <w:szCs w:val="24"/>
        </w:rPr>
        <w:t xml:space="preserve">Metodologia: </w:t>
      </w:r>
      <w:r w:rsidRPr="00F716A8">
        <w:rPr>
          <w:sz w:val="24"/>
          <w:szCs w:val="24"/>
        </w:rPr>
        <w:t>Dívida este tópico em tipo de estudo, local da pesquisa, características dos participantes, procedimentos, desfechos, descrição dos equipamentos/exercícios, análise estatística e (se possuir) número de</w:t>
      </w:r>
      <w:r>
        <w:rPr>
          <w:sz w:val="24"/>
          <w:szCs w:val="24"/>
        </w:rPr>
        <w:t xml:space="preserve"> aprovação do comitê de ética local (número/ano) ou com outros tópicos que se julgarem necessários conforme o tipo de estudo, sem utilização de subtópicos. </w:t>
      </w:r>
      <w:r>
        <w:rPr>
          <w:b/>
          <w:sz w:val="24"/>
          <w:szCs w:val="24"/>
        </w:rPr>
        <w:t xml:space="preserve">Resultados: </w:t>
      </w:r>
      <w:r>
        <w:rPr>
          <w:sz w:val="24"/>
          <w:szCs w:val="24"/>
        </w:rPr>
        <w:t xml:space="preserve">Atente-se a apresentar os resultados mais relevantes para compreensão do trabalho, descrever os achados e confrontar as novas descobertas com o conhecimento já obtido. No trabalho completo deve ter no mínimo três e no máximo cinco referências. Não serão aceitos resumos com imagens, gráficos e/ou tabelas. </w:t>
      </w:r>
      <w:r>
        <w:rPr>
          <w:b/>
          <w:sz w:val="24"/>
          <w:szCs w:val="24"/>
        </w:rPr>
        <w:t xml:space="preserve">Considerações finais: </w:t>
      </w:r>
      <w:r>
        <w:rPr>
          <w:bCs/>
          <w:sz w:val="24"/>
          <w:szCs w:val="24"/>
        </w:rPr>
        <w:t>A conclusão ou considerações finais do re</w:t>
      </w:r>
      <w:r>
        <w:rPr>
          <w:color w:val="000000"/>
          <w:sz w:val="24"/>
          <w:szCs w:val="24"/>
        </w:rPr>
        <w:t xml:space="preserve">sumo simples deve apresentar as respostas aos objetivos da pesquisa. </w:t>
      </w:r>
      <w:r>
        <w:rPr>
          <w:sz w:val="24"/>
          <w:szCs w:val="24"/>
        </w:rPr>
        <w:t xml:space="preserve">Sintetizar os resultados. A Comissão Científica se reserva no direito de não aceitar os trabalhos que não seguirem as regras e </w:t>
      </w:r>
      <w:r w:rsidRPr="00F2342B">
        <w:rPr>
          <w:sz w:val="24"/>
          <w:szCs w:val="24"/>
        </w:rPr>
        <w:t>o formato deste documento. Atentar para as regras do template, os espaços.</w:t>
      </w:r>
    </w:p>
    <w:p w14:paraId="0271AB8C" w14:textId="77777777" w:rsidR="00321CA9" w:rsidRDefault="00321CA9" w:rsidP="00321CA9">
      <w:pPr>
        <w:spacing w:line="360" w:lineRule="auto"/>
        <w:jc w:val="both"/>
        <w:rPr>
          <w:sz w:val="24"/>
          <w:szCs w:val="24"/>
        </w:rPr>
      </w:pPr>
    </w:p>
    <w:p w14:paraId="60327EBA" w14:textId="77777777" w:rsidR="00321CA9" w:rsidRDefault="00321CA9" w:rsidP="00321CA9">
      <w:pPr>
        <w:spacing w:line="360" w:lineRule="auto"/>
        <w:jc w:val="both"/>
        <w:rPr>
          <w:sz w:val="24"/>
          <w:szCs w:val="24"/>
        </w:rPr>
      </w:pPr>
    </w:p>
    <w:p w14:paraId="58362C37" w14:textId="77777777" w:rsidR="00321CA9" w:rsidRDefault="00321CA9" w:rsidP="00321CA9">
      <w:pPr>
        <w:spacing w:line="360" w:lineRule="auto"/>
        <w:jc w:val="both"/>
        <w:rPr>
          <w:sz w:val="24"/>
          <w:szCs w:val="24"/>
        </w:rPr>
      </w:pPr>
    </w:p>
    <w:p w14:paraId="2BA56A09" w14:textId="77777777" w:rsidR="00321CA9" w:rsidRDefault="00321CA9" w:rsidP="00321CA9">
      <w:pPr>
        <w:spacing w:line="360" w:lineRule="auto"/>
        <w:jc w:val="both"/>
        <w:rPr>
          <w:sz w:val="24"/>
          <w:szCs w:val="24"/>
        </w:rPr>
      </w:pPr>
    </w:p>
    <w:p w14:paraId="7D525C0B" w14:textId="77777777" w:rsidR="00321CA9" w:rsidRPr="00E528A6" w:rsidRDefault="00321CA9" w:rsidP="00321CA9">
      <w:pPr>
        <w:jc w:val="both"/>
        <w:rPr>
          <w:sz w:val="24"/>
          <w:szCs w:val="24"/>
        </w:rPr>
      </w:pPr>
    </w:p>
    <w:p w14:paraId="5BA2066F" w14:textId="77777777" w:rsidR="00321CA9" w:rsidRPr="00E528A6" w:rsidRDefault="00321CA9" w:rsidP="00321CA9">
      <w:pPr>
        <w:pStyle w:val="NormalWeb"/>
        <w:spacing w:before="0" w:beforeAutospacing="0" w:after="0" w:afterAutospacing="0"/>
      </w:pPr>
      <w:r w:rsidRPr="00E528A6">
        <w:rPr>
          <w:b/>
          <w:bCs/>
        </w:rPr>
        <w:t xml:space="preserve">PALAVRAS-CHAVE: </w:t>
      </w:r>
      <w:r>
        <w:t xml:space="preserve">É necessário incluir no mínimo 3 e no máximo 5 palavras-chave, separadas por ponto e vírgula. Utilize o </w:t>
      </w:r>
      <w:proofErr w:type="spellStart"/>
      <w:r>
        <w:t>DeCS</w:t>
      </w:r>
      <w:proofErr w:type="spellEnd"/>
      <w:r>
        <w:t xml:space="preserve"> (</w:t>
      </w:r>
      <w:hyperlink r:id="rId8" w:tgtFrame="_new" w:history="1">
        <w:r>
          <w:rPr>
            <w:rStyle w:val="Hyperlink"/>
          </w:rPr>
          <w:t>https://decs.bvsalud.org/</w:t>
        </w:r>
      </w:hyperlink>
      <w:r>
        <w:t>) para defini-las</w:t>
      </w:r>
    </w:p>
    <w:p w14:paraId="71DDB4A7" w14:textId="77777777" w:rsidR="00321CA9" w:rsidRDefault="00321CA9" w:rsidP="00321CA9">
      <w:pPr>
        <w:jc w:val="both"/>
        <w:rPr>
          <w:sz w:val="24"/>
          <w:szCs w:val="24"/>
        </w:rPr>
      </w:pPr>
    </w:p>
    <w:p w14:paraId="3E6BF7C2" w14:textId="77777777" w:rsidR="00321CA9" w:rsidRDefault="00321CA9" w:rsidP="00321CA9">
      <w:pPr>
        <w:jc w:val="both"/>
        <w:rPr>
          <w:b/>
          <w:bCs/>
          <w:sz w:val="24"/>
          <w:szCs w:val="24"/>
        </w:rPr>
      </w:pPr>
    </w:p>
    <w:p w14:paraId="302E861F" w14:textId="77777777" w:rsidR="00321CA9" w:rsidRDefault="00321CA9" w:rsidP="00321CA9">
      <w:pPr>
        <w:jc w:val="both"/>
        <w:rPr>
          <w:b/>
          <w:bCs/>
          <w:sz w:val="24"/>
          <w:szCs w:val="24"/>
        </w:rPr>
      </w:pPr>
    </w:p>
    <w:p w14:paraId="2E42AC92" w14:textId="77777777" w:rsidR="00321CA9" w:rsidRDefault="00321CA9" w:rsidP="00321CA9">
      <w:pPr>
        <w:jc w:val="both"/>
        <w:rPr>
          <w:b/>
          <w:bCs/>
          <w:sz w:val="24"/>
          <w:szCs w:val="24"/>
        </w:rPr>
      </w:pPr>
    </w:p>
    <w:p w14:paraId="61684CD3" w14:textId="03DC1C9F" w:rsidR="00321CA9" w:rsidRPr="00E528A6" w:rsidRDefault="00321CA9" w:rsidP="00321CA9">
      <w:pPr>
        <w:jc w:val="both"/>
        <w:rPr>
          <w:sz w:val="24"/>
          <w:szCs w:val="24"/>
        </w:rPr>
      </w:pPr>
      <w:r w:rsidRPr="00E528A6">
        <w:rPr>
          <w:b/>
          <w:bCs/>
          <w:sz w:val="24"/>
          <w:szCs w:val="24"/>
        </w:rPr>
        <w:t>REFERÊNCIAS</w:t>
      </w:r>
    </w:p>
    <w:p w14:paraId="795812B1" w14:textId="77777777" w:rsidR="00321CA9" w:rsidRPr="00830B59" w:rsidRDefault="00321CA9" w:rsidP="00321CA9">
      <w:pPr>
        <w:jc w:val="both"/>
        <w:rPr>
          <w:sz w:val="24"/>
          <w:szCs w:val="24"/>
        </w:rPr>
      </w:pPr>
      <w:r>
        <w:rPr>
          <w:sz w:val="24"/>
          <w:szCs w:val="24"/>
        </w:rPr>
        <w:t>Todas as referências devem seguir as normas vigentes da Associação Brasileira de Normas e Técnicas ABNT 2023. A apresentação das referências deve ser em ordem alfabética, ter espaço simples, alinhadas à esquerda, fonte Times New Roman tamanho 12, sem parágrafos e recuos.</w:t>
      </w:r>
    </w:p>
    <w:p w14:paraId="42D1FA8D" w14:textId="77777777" w:rsidR="00321CA9" w:rsidRDefault="00321CA9" w:rsidP="00321CA9">
      <w:pPr>
        <w:jc w:val="both"/>
        <w:rPr>
          <w:sz w:val="24"/>
          <w:szCs w:val="24"/>
        </w:rPr>
      </w:pPr>
      <w:r w:rsidRPr="00E528A6">
        <w:rPr>
          <w:sz w:val="24"/>
          <w:szCs w:val="24"/>
        </w:rPr>
        <w:t>Destinar uma linha para separar uma referência e outra.</w:t>
      </w:r>
    </w:p>
    <w:p w14:paraId="0C85BC95" w14:textId="77777777" w:rsidR="00321CA9" w:rsidRDefault="00321CA9" w:rsidP="00321CA9">
      <w:pPr>
        <w:jc w:val="both"/>
        <w:rPr>
          <w:sz w:val="24"/>
          <w:szCs w:val="24"/>
        </w:rPr>
      </w:pPr>
    </w:p>
    <w:p w14:paraId="5E023791" w14:textId="77777777" w:rsidR="00DF5B67" w:rsidRDefault="00321CA9" w:rsidP="00DF5B67">
      <w:pPr>
        <w:jc w:val="both"/>
        <w:rPr>
          <w:color w:val="006600"/>
          <w:sz w:val="24"/>
          <w:szCs w:val="24"/>
        </w:rPr>
      </w:pPr>
      <w:r w:rsidRPr="004C418C">
        <w:rPr>
          <w:color w:val="FFFFFF" w:themeColor="background1"/>
          <w:sz w:val="24"/>
          <w:szCs w:val="24"/>
        </w:rPr>
        <w:t xml:space="preserve">OBS: O resumo simples deve ter entre 1 e 2 páginas, com um mínimo de 350 palavras e um </w:t>
      </w:r>
    </w:p>
    <w:p w14:paraId="4B60C1D3" w14:textId="30A9C7E3" w:rsidR="00DF5B67" w:rsidRPr="004C418C" w:rsidRDefault="00DF5B67" w:rsidP="00DF5B67">
      <w:pPr>
        <w:jc w:val="both"/>
        <w:rPr>
          <w:color w:val="FFFFFF" w:themeColor="background1"/>
          <w:sz w:val="24"/>
          <w:szCs w:val="24"/>
        </w:rPr>
      </w:pPr>
      <w:r w:rsidRPr="00DF5B67">
        <w:rPr>
          <w:color w:val="006600"/>
          <w:sz w:val="24"/>
          <w:szCs w:val="24"/>
        </w:rPr>
        <w:t>OBS: O resumo simples deve ter entre 1 e 2 páginas, com um mínimo de 350 palavras e um máximo de 500 palavras.</w:t>
      </w:r>
    </w:p>
    <w:p w14:paraId="26AB773D" w14:textId="161AA3D3" w:rsidR="004E38D3" w:rsidRPr="00DF5B67" w:rsidRDefault="00321CA9" w:rsidP="00DF5B67">
      <w:pPr>
        <w:jc w:val="both"/>
        <w:rPr>
          <w:color w:val="FFFFFF" w:themeColor="background1"/>
          <w:sz w:val="24"/>
          <w:szCs w:val="24"/>
        </w:rPr>
      </w:pPr>
      <w:r w:rsidRPr="004C418C">
        <w:rPr>
          <w:color w:val="FFFFFF" w:themeColor="background1"/>
          <w:sz w:val="24"/>
          <w:szCs w:val="24"/>
        </w:rPr>
        <w:t>.</w:t>
      </w:r>
    </w:p>
    <w:sectPr w:rsidR="004E38D3" w:rsidRPr="00DF5B67">
      <w:headerReference w:type="even" r:id="rId9"/>
      <w:headerReference w:type="default" r:id="rId10"/>
      <w:headerReference w:type="first" r:id="rId11"/>
      <w:pgSz w:w="11910" w:h="16840"/>
      <w:pgMar w:top="1620" w:right="992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C383" w14:textId="77777777" w:rsidR="004F3F80" w:rsidRDefault="004F3F80" w:rsidP="004F3F80">
      <w:r>
        <w:separator/>
      </w:r>
    </w:p>
  </w:endnote>
  <w:endnote w:type="continuationSeparator" w:id="0">
    <w:p w14:paraId="7F67DCE3" w14:textId="77777777" w:rsidR="004F3F80" w:rsidRDefault="004F3F80" w:rsidP="004F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F761" w14:textId="77777777" w:rsidR="004F3F80" w:rsidRDefault="004F3F80" w:rsidP="004F3F80">
      <w:r>
        <w:separator/>
      </w:r>
    </w:p>
  </w:footnote>
  <w:footnote w:type="continuationSeparator" w:id="0">
    <w:p w14:paraId="0B2590C7" w14:textId="77777777" w:rsidR="004F3F80" w:rsidRDefault="004F3F80" w:rsidP="004F3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91DD" w14:textId="2B82529E" w:rsidR="004F3F80" w:rsidRDefault="004F3F80">
    <w:pPr>
      <w:pStyle w:val="Cabealho"/>
    </w:pPr>
    <w:r>
      <w:rPr>
        <w:noProof/>
      </w:rPr>
      <w:pict w14:anchorId="41A850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8" o:spid="_x0000_s2053" type="#_x0000_t75" style="position:absolute;margin-left:0;margin-top:0;width:467.6pt;height:467.6pt;z-index:-251657728;mso-position-horizontal:center;mso-position-horizontal-relative:margin;mso-position-vertical:center;mso-position-vertical-relative:margin" o:allowincell="f">
          <v:imagedata r:id="rId1" o:title="LOGO_CONAMSF-removebg-previe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2DCC" w14:textId="2BAF6287" w:rsidR="004F3F80" w:rsidRDefault="00321CA9" w:rsidP="00321CA9">
    <w:pPr>
      <w:pStyle w:val="Cabealho"/>
      <w:jc w:val="center"/>
    </w:pPr>
    <w:r w:rsidRPr="00321CA9">
      <w:rPr>
        <w:noProof/>
        <w:sz w:val="28"/>
        <w:szCs w:val="28"/>
      </w:rPr>
      <w:drawing>
        <wp:anchor distT="0" distB="0" distL="114300" distR="114300" simplePos="0" relativeHeight="251655680" behindDoc="1" locked="0" layoutInCell="1" allowOverlap="1" wp14:anchorId="5445D855" wp14:editId="483FB63E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8549640" cy="1371600"/>
          <wp:effectExtent l="0" t="0" r="3810" b="0"/>
          <wp:wrapNone/>
          <wp:docPr id="808751451" name="Imagem 9" descr="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117080" name="Imagem 9" descr="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964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3FD" w:rsidRPr="00321CA9">
      <w:rPr>
        <w:b/>
        <w:noProof/>
        <w:color w:val="FFFFFF" w:themeColor="background1"/>
        <w:sz w:val="44"/>
        <w:szCs w:val="40"/>
      </w:rPr>
      <w:drawing>
        <wp:anchor distT="0" distB="0" distL="114300" distR="114300" simplePos="0" relativeHeight="251656704" behindDoc="0" locked="0" layoutInCell="1" allowOverlap="1" wp14:anchorId="300DFB2D" wp14:editId="6D3B007E">
          <wp:simplePos x="0" y="0"/>
          <wp:positionH relativeFrom="page">
            <wp:posOffset>1855470</wp:posOffset>
          </wp:positionH>
          <wp:positionV relativeFrom="paragraph">
            <wp:posOffset>-342900</wp:posOffset>
          </wp:positionV>
          <wp:extent cx="1246127" cy="906780"/>
          <wp:effectExtent l="0" t="0" r="0" b="7620"/>
          <wp:wrapNone/>
          <wp:docPr id="99048862" name="Imagem 10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48862" name="Imagem 10" descr="Logotipo, nome da empresa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320" t="27491" r="31840" b="44502"/>
                  <a:stretch/>
                </pic:blipFill>
                <pic:spPr bwMode="auto">
                  <a:xfrm>
                    <a:off x="0" y="0"/>
                    <a:ext cx="1246127" cy="906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3FD" w:rsidRPr="00321CA9">
      <w:rPr>
        <w:b/>
        <w:color w:val="FFFFFF" w:themeColor="background1"/>
        <w:sz w:val="44"/>
        <w:szCs w:val="40"/>
      </w:rPr>
      <w:t>I CONAMSF</w:t>
    </w:r>
    <w:r w:rsidR="004F3F80">
      <w:rPr>
        <w:noProof/>
      </w:rPr>
      <w:pict w14:anchorId="1012C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9" o:spid="_x0000_s2054" type="#_x0000_t75" style="position:absolute;left:0;text-align:left;margin-left:0;margin-top:0;width:467.6pt;height:467.6pt;z-index:-251656704;mso-position-horizontal:center;mso-position-horizontal-relative:margin;mso-position-vertical:center;mso-position-vertical-relative:margin" o:allowincell="f">
          <v:imagedata r:id="rId3" o:title="LOGO_CONAMSF-removebg-preview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EFCA" w14:textId="1E63E08B" w:rsidR="004F3F80" w:rsidRDefault="004F3F80">
    <w:pPr>
      <w:pStyle w:val="Cabealho"/>
    </w:pPr>
    <w:r>
      <w:rPr>
        <w:noProof/>
      </w:rPr>
      <w:pict w14:anchorId="78A9F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7" o:spid="_x0000_s2052" type="#_x0000_t75" style="position:absolute;margin-left:0;margin-top:0;width:467.6pt;height:467.6pt;z-index:-251658752;mso-position-horizontal:center;mso-position-horizontal-relative:margin;mso-position-vertical:center;mso-position-vertical-relative:margin" o:allowincell="f">
          <v:imagedata r:id="rId1" o:title="LOGO_CONAMSF-removebg-preview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730"/>
    <w:multiLevelType w:val="hybridMultilevel"/>
    <w:tmpl w:val="FFC60BE0"/>
    <w:lvl w:ilvl="0" w:tplc="1030863A">
      <w:numFmt w:val="bullet"/>
      <w:lvlText w:val=""/>
      <w:lvlJc w:val="left"/>
      <w:pPr>
        <w:ind w:left="1794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AF43020">
      <w:numFmt w:val="bullet"/>
      <w:lvlText w:val="•"/>
      <w:lvlJc w:val="left"/>
      <w:pPr>
        <w:ind w:left="2555" w:hanging="375"/>
      </w:pPr>
      <w:rPr>
        <w:rFonts w:hint="default"/>
        <w:lang w:val="pt-PT" w:eastAsia="en-US" w:bidi="ar-SA"/>
      </w:rPr>
    </w:lvl>
    <w:lvl w:ilvl="2" w:tplc="B9DEFCCA">
      <w:numFmt w:val="bullet"/>
      <w:lvlText w:val="•"/>
      <w:lvlJc w:val="left"/>
      <w:pPr>
        <w:ind w:left="3311" w:hanging="375"/>
      </w:pPr>
      <w:rPr>
        <w:rFonts w:hint="default"/>
        <w:lang w:val="pt-PT" w:eastAsia="en-US" w:bidi="ar-SA"/>
      </w:rPr>
    </w:lvl>
    <w:lvl w:ilvl="3" w:tplc="7D8CE9E6">
      <w:numFmt w:val="bullet"/>
      <w:lvlText w:val="•"/>
      <w:lvlJc w:val="left"/>
      <w:pPr>
        <w:ind w:left="4066" w:hanging="375"/>
      </w:pPr>
      <w:rPr>
        <w:rFonts w:hint="default"/>
        <w:lang w:val="pt-PT" w:eastAsia="en-US" w:bidi="ar-SA"/>
      </w:rPr>
    </w:lvl>
    <w:lvl w:ilvl="4" w:tplc="DE8C637C">
      <w:numFmt w:val="bullet"/>
      <w:lvlText w:val="•"/>
      <w:lvlJc w:val="left"/>
      <w:pPr>
        <w:ind w:left="4822" w:hanging="375"/>
      </w:pPr>
      <w:rPr>
        <w:rFonts w:hint="default"/>
        <w:lang w:val="pt-PT" w:eastAsia="en-US" w:bidi="ar-SA"/>
      </w:rPr>
    </w:lvl>
    <w:lvl w:ilvl="5" w:tplc="1AB86C44">
      <w:numFmt w:val="bullet"/>
      <w:lvlText w:val="•"/>
      <w:lvlJc w:val="left"/>
      <w:pPr>
        <w:ind w:left="5577" w:hanging="375"/>
      </w:pPr>
      <w:rPr>
        <w:rFonts w:hint="default"/>
        <w:lang w:val="pt-PT" w:eastAsia="en-US" w:bidi="ar-SA"/>
      </w:rPr>
    </w:lvl>
    <w:lvl w:ilvl="6" w:tplc="E76A759A">
      <w:numFmt w:val="bullet"/>
      <w:lvlText w:val="•"/>
      <w:lvlJc w:val="left"/>
      <w:pPr>
        <w:ind w:left="6333" w:hanging="375"/>
      </w:pPr>
      <w:rPr>
        <w:rFonts w:hint="default"/>
        <w:lang w:val="pt-PT" w:eastAsia="en-US" w:bidi="ar-SA"/>
      </w:rPr>
    </w:lvl>
    <w:lvl w:ilvl="7" w:tplc="2004C24E">
      <w:numFmt w:val="bullet"/>
      <w:lvlText w:val="•"/>
      <w:lvlJc w:val="left"/>
      <w:pPr>
        <w:ind w:left="7088" w:hanging="375"/>
      </w:pPr>
      <w:rPr>
        <w:rFonts w:hint="default"/>
        <w:lang w:val="pt-PT" w:eastAsia="en-US" w:bidi="ar-SA"/>
      </w:rPr>
    </w:lvl>
    <w:lvl w:ilvl="8" w:tplc="C62C3F06">
      <w:numFmt w:val="bullet"/>
      <w:lvlText w:val="•"/>
      <w:lvlJc w:val="left"/>
      <w:pPr>
        <w:ind w:left="7844" w:hanging="375"/>
      </w:pPr>
      <w:rPr>
        <w:rFonts w:hint="default"/>
        <w:lang w:val="pt-PT" w:eastAsia="en-US" w:bidi="ar-SA"/>
      </w:rPr>
    </w:lvl>
  </w:abstractNum>
  <w:abstractNum w:abstractNumId="1" w15:restartNumberingAfterBreak="0">
    <w:nsid w:val="0D150CCB"/>
    <w:multiLevelType w:val="hybridMultilevel"/>
    <w:tmpl w:val="86D2B85C"/>
    <w:lvl w:ilvl="0" w:tplc="013EF3B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91BD4"/>
    <w:multiLevelType w:val="hybridMultilevel"/>
    <w:tmpl w:val="B44A0B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D5350"/>
    <w:multiLevelType w:val="hybridMultilevel"/>
    <w:tmpl w:val="CF60554A"/>
    <w:lvl w:ilvl="0" w:tplc="832EE9A0">
      <w:numFmt w:val="bullet"/>
      <w:lvlText w:val=""/>
      <w:lvlJc w:val="left"/>
      <w:pPr>
        <w:ind w:left="1275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24BEB8">
      <w:numFmt w:val="bullet"/>
      <w:lvlText w:val="•"/>
      <w:lvlJc w:val="left"/>
      <w:pPr>
        <w:ind w:left="2087" w:hanging="375"/>
      </w:pPr>
      <w:rPr>
        <w:rFonts w:hint="default"/>
        <w:lang w:val="pt-PT" w:eastAsia="en-US" w:bidi="ar-SA"/>
      </w:rPr>
    </w:lvl>
    <w:lvl w:ilvl="2" w:tplc="4E4638CE">
      <w:numFmt w:val="bullet"/>
      <w:lvlText w:val="•"/>
      <w:lvlJc w:val="left"/>
      <w:pPr>
        <w:ind w:left="2895" w:hanging="375"/>
      </w:pPr>
      <w:rPr>
        <w:rFonts w:hint="default"/>
        <w:lang w:val="pt-PT" w:eastAsia="en-US" w:bidi="ar-SA"/>
      </w:rPr>
    </w:lvl>
    <w:lvl w:ilvl="3" w:tplc="8BD4D3E4">
      <w:numFmt w:val="bullet"/>
      <w:lvlText w:val="•"/>
      <w:lvlJc w:val="left"/>
      <w:pPr>
        <w:ind w:left="3702" w:hanging="375"/>
      </w:pPr>
      <w:rPr>
        <w:rFonts w:hint="default"/>
        <w:lang w:val="pt-PT" w:eastAsia="en-US" w:bidi="ar-SA"/>
      </w:rPr>
    </w:lvl>
    <w:lvl w:ilvl="4" w:tplc="4BA8D612">
      <w:numFmt w:val="bullet"/>
      <w:lvlText w:val="•"/>
      <w:lvlJc w:val="left"/>
      <w:pPr>
        <w:ind w:left="4510" w:hanging="375"/>
      </w:pPr>
      <w:rPr>
        <w:rFonts w:hint="default"/>
        <w:lang w:val="pt-PT" w:eastAsia="en-US" w:bidi="ar-SA"/>
      </w:rPr>
    </w:lvl>
    <w:lvl w:ilvl="5" w:tplc="1346C10E">
      <w:numFmt w:val="bullet"/>
      <w:lvlText w:val="•"/>
      <w:lvlJc w:val="left"/>
      <w:pPr>
        <w:ind w:left="5317" w:hanging="375"/>
      </w:pPr>
      <w:rPr>
        <w:rFonts w:hint="default"/>
        <w:lang w:val="pt-PT" w:eastAsia="en-US" w:bidi="ar-SA"/>
      </w:rPr>
    </w:lvl>
    <w:lvl w:ilvl="6" w:tplc="C4E4F3A0">
      <w:numFmt w:val="bullet"/>
      <w:lvlText w:val="•"/>
      <w:lvlJc w:val="left"/>
      <w:pPr>
        <w:ind w:left="6125" w:hanging="375"/>
      </w:pPr>
      <w:rPr>
        <w:rFonts w:hint="default"/>
        <w:lang w:val="pt-PT" w:eastAsia="en-US" w:bidi="ar-SA"/>
      </w:rPr>
    </w:lvl>
    <w:lvl w:ilvl="7" w:tplc="F6523B10">
      <w:numFmt w:val="bullet"/>
      <w:lvlText w:val="•"/>
      <w:lvlJc w:val="left"/>
      <w:pPr>
        <w:ind w:left="6932" w:hanging="375"/>
      </w:pPr>
      <w:rPr>
        <w:rFonts w:hint="default"/>
        <w:lang w:val="pt-PT" w:eastAsia="en-US" w:bidi="ar-SA"/>
      </w:rPr>
    </w:lvl>
    <w:lvl w:ilvl="8" w:tplc="4FF606E4">
      <w:numFmt w:val="bullet"/>
      <w:lvlText w:val="•"/>
      <w:lvlJc w:val="left"/>
      <w:pPr>
        <w:ind w:left="7740" w:hanging="375"/>
      </w:pPr>
      <w:rPr>
        <w:rFonts w:hint="default"/>
        <w:lang w:val="pt-PT" w:eastAsia="en-US" w:bidi="ar-SA"/>
      </w:rPr>
    </w:lvl>
  </w:abstractNum>
  <w:abstractNum w:abstractNumId="4" w15:restartNumberingAfterBreak="0">
    <w:nsid w:val="2A1A5D9F"/>
    <w:multiLevelType w:val="multilevel"/>
    <w:tmpl w:val="CF52315C"/>
    <w:lvl w:ilvl="0">
      <w:start w:val="12"/>
      <w:numFmt w:val="decimal"/>
      <w:lvlText w:val="%1"/>
      <w:lvlJc w:val="left"/>
      <w:pPr>
        <w:ind w:left="757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79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8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7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615"/>
      </w:pPr>
      <w:rPr>
        <w:rFonts w:hint="default"/>
        <w:lang w:val="pt-PT" w:eastAsia="en-US" w:bidi="ar-SA"/>
      </w:rPr>
    </w:lvl>
  </w:abstractNum>
  <w:abstractNum w:abstractNumId="5" w15:restartNumberingAfterBreak="0">
    <w:nsid w:val="2D1A00C4"/>
    <w:multiLevelType w:val="hybridMultilevel"/>
    <w:tmpl w:val="3ED84B42"/>
    <w:lvl w:ilvl="0" w:tplc="9FD09AB4">
      <w:numFmt w:val="bullet"/>
      <w:lvlText w:val="•"/>
      <w:lvlJc w:val="left"/>
      <w:pPr>
        <w:ind w:left="8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441A6">
      <w:numFmt w:val="bullet"/>
      <w:lvlText w:val="•"/>
      <w:lvlJc w:val="left"/>
      <w:pPr>
        <w:ind w:left="1709" w:hanging="144"/>
      </w:pPr>
      <w:rPr>
        <w:rFonts w:hint="default"/>
        <w:lang w:val="pt-PT" w:eastAsia="en-US" w:bidi="ar-SA"/>
      </w:rPr>
    </w:lvl>
    <w:lvl w:ilvl="2" w:tplc="D592D81E">
      <w:numFmt w:val="bullet"/>
      <w:lvlText w:val="•"/>
      <w:lvlJc w:val="left"/>
      <w:pPr>
        <w:ind w:left="2559" w:hanging="144"/>
      </w:pPr>
      <w:rPr>
        <w:rFonts w:hint="default"/>
        <w:lang w:val="pt-PT" w:eastAsia="en-US" w:bidi="ar-SA"/>
      </w:rPr>
    </w:lvl>
    <w:lvl w:ilvl="3" w:tplc="A4001D3C">
      <w:numFmt w:val="bullet"/>
      <w:lvlText w:val="•"/>
      <w:lvlJc w:val="left"/>
      <w:pPr>
        <w:ind w:left="3408" w:hanging="144"/>
      </w:pPr>
      <w:rPr>
        <w:rFonts w:hint="default"/>
        <w:lang w:val="pt-PT" w:eastAsia="en-US" w:bidi="ar-SA"/>
      </w:rPr>
    </w:lvl>
    <w:lvl w:ilvl="4" w:tplc="0096EBF6">
      <w:numFmt w:val="bullet"/>
      <w:lvlText w:val="•"/>
      <w:lvlJc w:val="left"/>
      <w:pPr>
        <w:ind w:left="4258" w:hanging="144"/>
      </w:pPr>
      <w:rPr>
        <w:rFonts w:hint="default"/>
        <w:lang w:val="pt-PT" w:eastAsia="en-US" w:bidi="ar-SA"/>
      </w:rPr>
    </w:lvl>
    <w:lvl w:ilvl="5" w:tplc="029C6666">
      <w:numFmt w:val="bullet"/>
      <w:lvlText w:val="•"/>
      <w:lvlJc w:val="left"/>
      <w:pPr>
        <w:ind w:left="5107" w:hanging="144"/>
      </w:pPr>
      <w:rPr>
        <w:rFonts w:hint="default"/>
        <w:lang w:val="pt-PT" w:eastAsia="en-US" w:bidi="ar-SA"/>
      </w:rPr>
    </w:lvl>
    <w:lvl w:ilvl="6" w:tplc="D592BF64">
      <w:numFmt w:val="bullet"/>
      <w:lvlText w:val="•"/>
      <w:lvlJc w:val="left"/>
      <w:pPr>
        <w:ind w:left="5957" w:hanging="144"/>
      </w:pPr>
      <w:rPr>
        <w:rFonts w:hint="default"/>
        <w:lang w:val="pt-PT" w:eastAsia="en-US" w:bidi="ar-SA"/>
      </w:rPr>
    </w:lvl>
    <w:lvl w:ilvl="7" w:tplc="DCB8279E">
      <w:numFmt w:val="bullet"/>
      <w:lvlText w:val="•"/>
      <w:lvlJc w:val="left"/>
      <w:pPr>
        <w:ind w:left="6806" w:hanging="144"/>
      </w:pPr>
      <w:rPr>
        <w:rFonts w:hint="default"/>
        <w:lang w:val="pt-PT" w:eastAsia="en-US" w:bidi="ar-SA"/>
      </w:rPr>
    </w:lvl>
    <w:lvl w:ilvl="8" w:tplc="3AB0C1B4">
      <w:numFmt w:val="bullet"/>
      <w:lvlText w:val="•"/>
      <w:lvlJc w:val="left"/>
      <w:pPr>
        <w:ind w:left="7656" w:hanging="144"/>
      </w:pPr>
      <w:rPr>
        <w:rFonts w:hint="default"/>
        <w:lang w:val="pt-PT" w:eastAsia="en-US" w:bidi="ar-SA"/>
      </w:rPr>
    </w:lvl>
  </w:abstractNum>
  <w:abstractNum w:abstractNumId="6" w15:restartNumberingAfterBreak="0">
    <w:nsid w:val="31DF04EE"/>
    <w:multiLevelType w:val="multilevel"/>
    <w:tmpl w:val="A2CCE3F2"/>
    <w:lvl w:ilvl="0">
      <w:start w:val="7"/>
      <w:numFmt w:val="decimal"/>
      <w:lvlText w:val="%1"/>
      <w:lvlJc w:val="left"/>
      <w:pPr>
        <w:ind w:left="143" w:hanging="615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83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04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6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9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9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2" w:hanging="615"/>
      </w:pPr>
      <w:rPr>
        <w:rFonts w:hint="default"/>
        <w:lang w:val="pt-PT" w:eastAsia="en-US" w:bidi="ar-SA"/>
      </w:rPr>
    </w:lvl>
  </w:abstractNum>
  <w:abstractNum w:abstractNumId="7" w15:restartNumberingAfterBreak="0">
    <w:nsid w:val="365D5513"/>
    <w:multiLevelType w:val="multilevel"/>
    <w:tmpl w:val="DD00F744"/>
    <w:lvl w:ilvl="0">
      <w:start w:val="13"/>
      <w:numFmt w:val="decimal"/>
      <w:lvlText w:val="%1"/>
      <w:lvlJc w:val="left"/>
      <w:pPr>
        <w:ind w:left="143" w:hanging="615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"/>
      <w:lvlJc w:val="left"/>
      <w:pPr>
        <w:ind w:left="757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70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5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0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5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5" w:hanging="257"/>
      </w:pPr>
      <w:rPr>
        <w:rFonts w:hint="default"/>
        <w:lang w:val="pt-PT" w:eastAsia="en-US" w:bidi="ar-SA"/>
      </w:rPr>
    </w:lvl>
  </w:abstractNum>
  <w:abstractNum w:abstractNumId="8" w15:restartNumberingAfterBreak="0">
    <w:nsid w:val="37294D74"/>
    <w:multiLevelType w:val="hybridMultilevel"/>
    <w:tmpl w:val="62305D5C"/>
    <w:lvl w:ilvl="0" w:tplc="0CB834BC">
      <w:numFmt w:val="bullet"/>
      <w:lvlText w:val=""/>
      <w:lvlJc w:val="left"/>
      <w:pPr>
        <w:ind w:left="709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694CA44">
      <w:numFmt w:val="bullet"/>
      <w:lvlText w:val="•"/>
      <w:lvlJc w:val="left"/>
      <w:pPr>
        <w:ind w:left="1565" w:hanging="154"/>
      </w:pPr>
      <w:rPr>
        <w:rFonts w:hint="default"/>
        <w:lang w:val="pt-PT" w:eastAsia="en-US" w:bidi="ar-SA"/>
      </w:rPr>
    </w:lvl>
    <w:lvl w:ilvl="2" w:tplc="324038DA">
      <w:numFmt w:val="bullet"/>
      <w:lvlText w:val="•"/>
      <w:lvlJc w:val="left"/>
      <w:pPr>
        <w:ind w:left="2431" w:hanging="154"/>
      </w:pPr>
      <w:rPr>
        <w:rFonts w:hint="default"/>
        <w:lang w:val="pt-PT" w:eastAsia="en-US" w:bidi="ar-SA"/>
      </w:rPr>
    </w:lvl>
    <w:lvl w:ilvl="3" w:tplc="4CE8B722">
      <w:numFmt w:val="bullet"/>
      <w:lvlText w:val="•"/>
      <w:lvlJc w:val="left"/>
      <w:pPr>
        <w:ind w:left="3296" w:hanging="154"/>
      </w:pPr>
      <w:rPr>
        <w:rFonts w:hint="default"/>
        <w:lang w:val="pt-PT" w:eastAsia="en-US" w:bidi="ar-SA"/>
      </w:rPr>
    </w:lvl>
    <w:lvl w:ilvl="4" w:tplc="2990EEF6">
      <w:numFmt w:val="bullet"/>
      <w:lvlText w:val="•"/>
      <w:lvlJc w:val="left"/>
      <w:pPr>
        <w:ind w:left="4162" w:hanging="154"/>
      </w:pPr>
      <w:rPr>
        <w:rFonts w:hint="default"/>
        <w:lang w:val="pt-PT" w:eastAsia="en-US" w:bidi="ar-SA"/>
      </w:rPr>
    </w:lvl>
    <w:lvl w:ilvl="5" w:tplc="F2182CEA">
      <w:numFmt w:val="bullet"/>
      <w:lvlText w:val="•"/>
      <w:lvlJc w:val="left"/>
      <w:pPr>
        <w:ind w:left="5027" w:hanging="154"/>
      </w:pPr>
      <w:rPr>
        <w:rFonts w:hint="default"/>
        <w:lang w:val="pt-PT" w:eastAsia="en-US" w:bidi="ar-SA"/>
      </w:rPr>
    </w:lvl>
    <w:lvl w:ilvl="6" w:tplc="70F28D18">
      <w:numFmt w:val="bullet"/>
      <w:lvlText w:val="•"/>
      <w:lvlJc w:val="left"/>
      <w:pPr>
        <w:ind w:left="5893" w:hanging="154"/>
      </w:pPr>
      <w:rPr>
        <w:rFonts w:hint="default"/>
        <w:lang w:val="pt-PT" w:eastAsia="en-US" w:bidi="ar-SA"/>
      </w:rPr>
    </w:lvl>
    <w:lvl w:ilvl="7" w:tplc="788C1F9A">
      <w:numFmt w:val="bullet"/>
      <w:lvlText w:val="•"/>
      <w:lvlJc w:val="left"/>
      <w:pPr>
        <w:ind w:left="6758" w:hanging="154"/>
      </w:pPr>
      <w:rPr>
        <w:rFonts w:hint="default"/>
        <w:lang w:val="pt-PT" w:eastAsia="en-US" w:bidi="ar-SA"/>
      </w:rPr>
    </w:lvl>
    <w:lvl w:ilvl="8" w:tplc="B580888A">
      <w:numFmt w:val="bullet"/>
      <w:lvlText w:val="•"/>
      <w:lvlJc w:val="left"/>
      <w:pPr>
        <w:ind w:left="7624" w:hanging="154"/>
      </w:pPr>
      <w:rPr>
        <w:rFonts w:hint="default"/>
        <w:lang w:val="pt-PT" w:eastAsia="en-US" w:bidi="ar-SA"/>
      </w:rPr>
    </w:lvl>
  </w:abstractNum>
  <w:abstractNum w:abstractNumId="9" w15:restartNumberingAfterBreak="0">
    <w:nsid w:val="374642D9"/>
    <w:multiLevelType w:val="multilevel"/>
    <w:tmpl w:val="668EBF8C"/>
    <w:lvl w:ilvl="0">
      <w:start w:val="3"/>
      <w:numFmt w:val="decimal"/>
      <w:lvlText w:val="%1"/>
      <w:lvlJc w:val="left"/>
      <w:pPr>
        <w:ind w:left="757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79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8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7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615"/>
      </w:pPr>
      <w:rPr>
        <w:rFonts w:hint="default"/>
        <w:lang w:val="pt-PT" w:eastAsia="en-US" w:bidi="ar-SA"/>
      </w:rPr>
    </w:lvl>
  </w:abstractNum>
  <w:abstractNum w:abstractNumId="10" w15:restartNumberingAfterBreak="0">
    <w:nsid w:val="58DB1F11"/>
    <w:multiLevelType w:val="multilevel"/>
    <w:tmpl w:val="690209B2"/>
    <w:lvl w:ilvl="0">
      <w:start w:val="1"/>
      <w:numFmt w:val="bullet"/>
      <w:lvlText w:val=""/>
      <w:lvlJc w:val="left"/>
      <w:pPr>
        <w:ind w:left="642" w:hanging="50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08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76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5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1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8" w:hanging="615"/>
      </w:pPr>
      <w:rPr>
        <w:rFonts w:hint="default"/>
        <w:lang w:val="pt-PT" w:eastAsia="en-US" w:bidi="ar-SA"/>
      </w:rPr>
    </w:lvl>
  </w:abstractNum>
  <w:abstractNum w:abstractNumId="11" w15:restartNumberingAfterBreak="0">
    <w:nsid w:val="5E844B8F"/>
    <w:multiLevelType w:val="multilevel"/>
    <w:tmpl w:val="DAD013E8"/>
    <w:lvl w:ilvl="0">
      <w:start w:val="1"/>
      <w:numFmt w:val="decimal"/>
      <w:lvlText w:val="%1."/>
      <w:lvlJc w:val="left"/>
      <w:pPr>
        <w:ind w:left="642" w:hanging="5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08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76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5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1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8" w:hanging="615"/>
      </w:pPr>
      <w:rPr>
        <w:rFonts w:hint="default"/>
        <w:lang w:val="pt-PT" w:eastAsia="en-US" w:bidi="ar-SA"/>
      </w:rPr>
    </w:lvl>
  </w:abstractNum>
  <w:abstractNum w:abstractNumId="12" w15:restartNumberingAfterBreak="0">
    <w:nsid w:val="6BBF4576"/>
    <w:multiLevelType w:val="hybridMultilevel"/>
    <w:tmpl w:val="25524830"/>
    <w:lvl w:ilvl="0" w:tplc="EB467E20">
      <w:numFmt w:val="bullet"/>
      <w:lvlText w:val=""/>
      <w:lvlJc w:val="left"/>
      <w:pPr>
        <w:ind w:left="86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5840404">
      <w:numFmt w:val="bullet"/>
      <w:lvlText w:val="•"/>
      <w:lvlJc w:val="left"/>
      <w:pPr>
        <w:ind w:left="1709" w:hanging="154"/>
      </w:pPr>
      <w:rPr>
        <w:rFonts w:hint="default"/>
        <w:lang w:val="pt-PT" w:eastAsia="en-US" w:bidi="ar-SA"/>
      </w:rPr>
    </w:lvl>
    <w:lvl w:ilvl="2" w:tplc="6BCA98A8">
      <w:numFmt w:val="bullet"/>
      <w:lvlText w:val="•"/>
      <w:lvlJc w:val="left"/>
      <w:pPr>
        <w:ind w:left="2559" w:hanging="154"/>
      </w:pPr>
      <w:rPr>
        <w:rFonts w:hint="default"/>
        <w:lang w:val="pt-PT" w:eastAsia="en-US" w:bidi="ar-SA"/>
      </w:rPr>
    </w:lvl>
    <w:lvl w:ilvl="3" w:tplc="F5824656">
      <w:numFmt w:val="bullet"/>
      <w:lvlText w:val="•"/>
      <w:lvlJc w:val="left"/>
      <w:pPr>
        <w:ind w:left="3408" w:hanging="154"/>
      </w:pPr>
      <w:rPr>
        <w:rFonts w:hint="default"/>
        <w:lang w:val="pt-PT" w:eastAsia="en-US" w:bidi="ar-SA"/>
      </w:rPr>
    </w:lvl>
    <w:lvl w:ilvl="4" w:tplc="A1C48840">
      <w:numFmt w:val="bullet"/>
      <w:lvlText w:val="•"/>
      <w:lvlJc w:val="left"/>
      <w:pPr>
        <w:ind w:left="4258" w:hanging="154"/>
      </w:pPr>
      <w:rPr>
        <w:rFonts w:hint="default"/>
        <w:lang w:val="pt-PT" w:eastAsia="en-US" w:bidi="ar-SA"/>
      </w:rPr>
    </w:lvl>
    <w:lvl w:ilvl="5" w:tplc="66B6C5C2">
      <w:numFmt w:val="bullet"/>
      <w:lvlText w:val="•"/>
      <w:lvlJc w:val="left"/>
      <w:pPr>
        <w:ind w:left="5107" w:hanging="154"/>
      </w:pPr>
      <w:rPr>
        <w:rFonts w:hint="default"/>
        <w:lang w:val="pt-PT" w:eastAsia="en-US" w:bidi="ar-SA"/>
      </w:rPr>
    </w:lvl>
    <w:lvl w:ilvl="6" w:tplc="347C0608">
      <w:numFmt w:val="bullet"/>
      <w:lvlText w:val="•"/>
      <w:lvlJc w:val="left"/>
      <w:pPr>
        <w:ind w:left="5957" w:hanging="154"/>
      </w:pPr>
      <w:rPr>
        <w:rFonts w:hint="default"/>
        <w:lang w:val="pt-PT" w:eastAsia="en-US" w:bidi="ar-SA"/>
      </w:rPr>
    </w:lvl>
    <w:lvl w:ilvl="7" w:tplc="BB96F596">
      <w:numFmt w:val="bullet"/>
      <w:lvlText w:val="•"/>
      <w:lvlJc w:val="left"/>
      <w:pPr>
        <w:ind w:left="6806" w:hanging="154"/>
      </w:pPr>
      <w:rPr>
        <w:rFonts w:hint="default"/>
        <w:lang w:val="pt-PT" w:eastAsia="en-US" w:bidi="ar-SA"/>
      </w:rPr>
    </w:lvl>
    <w:lvl w:ilvl="8" w:tplc="3D16CA7E">
      <w:numFmt w:val="bullet"/>
      <w:lvlText w:val="•"/>
      <w:lvlJc w:val="left"/>
      <w:pPr>
        <w:ind w:left="7656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74BC2996"/>
    <w:multiLevelType w:val="hybridMultilevel"/>
    <w:tmpl w:val="50B6D0CA"/>
    <w:lvl w:ilvl="0" w:tplc="5FA8223C">
      <w:numFmt w:val="bullet"/>
      <w:lvlText w:val="•"/>
      <w:lvlJc w:val="left"/>
      <w:pPr>
        <w:ind w:left="1275" w:hanging="3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EC898F6">
      <w:numFmt w:val="bullet"/>
      <w:lvlText w:val="•"/>
      <w:lvlJc w:val="left"/>
      <w:pPr>
        <w:ind w:left="2087" w:hanging="375"/>
      </w:pPr>
      <w:rPr>
        <w:rFonts w:hint="default"/>
        <w:lang w:val="pt-PT" w:eastAsia="en-US" w:bidi="ar-SA"/>
      </w:rPr>
    </w:lvl>
    <w:lvl w:ilvl="2" w:tplc="894CBD24">
      <w:numFmt w:val="bullet"/>
      <w:lvlText w:val="•"/>
      <w:lvlJc w:val="left"/>
      <w:pPr>
        <w:ind w:left="2895" w:hanging="375"/>
      </w:pPr>
      <w:rPr>
        <w:rFonts w:hint="default"/>
        <w:lang w:val="pt-PT" w:eastAsia="en-US" w:bidi="ar-SA"/>
      </w:rPr>
    </w:lvl>
    <w:lvl w:ilvl="3" w:tplc="C77C5D64">
      <w:numFmt w:val="bullet"/>
      <w:lvlText w:val="•"/>
      <w:lvlJc w:val="left"/>
      <w:pPr>
        <w:ind w:left="3702" w:hanging="375"/>
      </w:pPr>
      <w:rPr>
        <w:rFonts w:hint="default"/>
        <w:lang w:val="pt-PT" w:eastAsia="en-US" w:bidi="ar-SA"/>
      </w:rPr>
    </w:lvl>
    <w:lvl w:ilvl="4" w:tplc="31A889A2">
      <w:numFmt w:val="bullet"/>
      <w:lvlText w:val="•"/>
      <w:lvlJc w:val="left"/>
      <w:pPr>
        <w:ind w:left="4510" w:hanging="375"/>
      </w:pPr>
      <w:rPr>
        <w:rFonts w:hint="default"/>
        <w:lang w:val="pt-PT" w:eastAsia="en-US" w:bidi="ar-SA"/>
      </w:rPr>
    </w:lvl>
    <w:lvl w:ilvl="5" w:tplc="78E0BF5C">
      <w:numFmt w:val="bullet"/>
      <w:lvlText w:val="•"/>
      <w:lvlJc w:val="left"/>
      <w:pPr>
        <w:ind w:left="5317" w:hanging="375"/>
      </w:pPr>
      <w:rPr>
        <w:rFonts w:hint="default"/>
        <w:lang w:val="pt-PT" w:eastAsia="en-US" w:bidi="ar-SA"/>
      </w:rPr>
    </w:lvl>
    <w:lvl w:ilvl="6" w:tplc="E59C1FE0">
      <w:numFmt w:val="bullet"/>
      <w:lvlText w:val="•"/>
      <w:lvlJc w:val="left"/>
      <w:pPr>
        <w:ind w:left="6125" w:hanging="375"/>
      </w:pPr>
      <w:rPr>
        <w:rFonts w:hint="default"/>
        <w:lang w:val="pt-PT" w:eastAsia="en-US" w:bidi="ar-SA"/>
      </w:rPr>
    </w:lvl>
    <w:lvl w:ilvl="7" w:tplc="4FF249DA">
      <w:numFmt w:val="bullet"/>
      <w:lvlText w:val="•"/>
      <w:lvlJc w:val="left"/>
      <w:pPr>
        <w:ind w:left="6932" w:hanging="375"/>
      </w:pPr>
      <w:rPr>
        <w:rFonts w:hint="default"/>
        <w:lang w:val="pt-PT" w:eastAsia="en-US" w:bidi="ar-SA"/>
      </w:rPr>
    </w:lvl>
    <w:lvl w:ilvl="8" w:tplc="AC642272">
      <w:numFmt w:val="bullet"/>
      <w:lvlText w:val="•"/>
      <w:lvlJc w:val="left"/>
      <w:pPr>
        <w:ind w:left="7740" w:hanging="375"/>
      </w:pPr>
      <w:rPr>
        <w:rFonts w:hint="default"/>
        <w:lang w:val="pt-PT" w:eastAsia="en-US" w:bidi="ar-SA"/>
      </w:rPr>
    </w:lvl>
  </w:abstractNum>
  <w:num w:numId="1" w16cid:durableId="468477805">
    <w:abstractNumId w:val="7"/>
  </w:num>
  <w:num w:numId="2" w16cid:durableId="1354726506">
    <w:abstractNumId w:val="4"/>
  </w:num>
  <w:num w:numId="3" w16cid:durableId="1226648211">
    <w:abstractNumId w:val="5"/>
  </w:num>
  <w:num w:numId="4" w16cid:durableId="1816095258">
    <w:abstractNumId w:val="12"/>
  </w:num>
  <w:num w:numId="5" w16cid:durableId="1842967071">
    <w:abstractNumId w:val="8"/>
  </w:num>
  <w:num w:numId="6" w16cid:durableId="707528999">
    <w:abstractNumId w:val="0"/>
  </w:num>
  <w:num w:numId="7" w16cid:durableId="405229853">
    <w:abstractNumId w:val="6"/>
  </w:num>
  <w:num w:numId="8" w16cid:durableId="17632046">
    <w:abstractNumId w:val="13"/>
  </w:num>
  <w:num w:numId="9" w16cid:durableId="470942334">
    <w:abstractNumId w:val="3"/>
  </w:num>
  <w:num w:numId="10" w16cid:durableId="792089941">
    <w:abstractNumId w:val="9"/>
  </w:num>
  <w:num w:numId="11" w16cid:durableId="59988969">
    <w:abstractNumId w:val="11"/>
  </w:num>
  <w:num w:numId="12" w16cid:durableId="13967696">
    <w:abstractNumId w:val="10"/>
  </w:num>
  <w:num w:numId="13" w16cid:durableId="2072266573">
    <w:abstractNumId w:val="2"/>
  </w:num>
  <w:num w:numId="14" w16cid:durableId="119425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>
      <o:colormru v:ext="edit" colors="#060"/>
      <o:colormenu v:ext="edit" fillcolor="#06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D3"/>
    <w:rsid w:val="00125F69"/>
    <w:rsid w:val="00171D5C"/>
    <w:rsid w:val="002B33FD"/>
    <w:rsid w:val="00321CA9"/>
    <w:rsid w:val="004E38D3"/>
    <w:rsid w:val="004F3F80"/>
    <w:rsid w:val="00B21911"/>
    <w:rsid w:val="00BD0564"/>
    <w:rsid w:val="00D1788B"/>
    <w:rsid w:val="00DF5B67"/>
    <w:rsid w:val="00F1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ru v:ext="edit" colors="#060"/>
      <o:colormenu v:ext="edit" fillcolor="#060"/>
    </o:shapedefaults>
    <o:shapelayout v:ext="edit">
      <o:idmap v:ext="edit" data="1"/>
    </o:shapelayout>
  </w:shapeDefaults>
  <w:decimalSymbol w:val=","/>
  <w:listSeparator w:val=";"/>
  <w14:docId w14:val="3992C564"/>
  <w15:docId w15:val="{0ED04DB6-AB63-47F6-BBCB-E016D0D0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642" w:hanging="49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75" w:hanging="375"/>
    </w:pPr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  <w:style w:type="character" w:styleId="Hyperlink">
    <w:name w:val="Hyperlink"/>
    <w:basedOn w:val="Fontepargpadro"/>
    <w:uiPriority w:val="99"/>
    <w:unhideWhenUsed/>
    <w:rsid w:val="00171D5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1D5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F3F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3F8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3F8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3F80"/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321CA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s.bvsalud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27AD1-BEC4-41F4-9766-02157DAD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Elaynne Elay</dc:creator>
  <cp:lastModifiedBy>Eline Sobreira</cp:lastModifiedBy>
  <cp:revision>2</cp:revision>
  <cp:lastPrinted>2024-12-23T15:48:00Z</cp:lastPrinted>
  <dcterms:created xsi:type="dcterms:W3CDTF">2024-12-23T15:54:00Z</dcterms:created>
  <dcterms:modified xsi:type="dcterms:W3CDTF">2024-12-23T15:54:00Z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2024-12-23T00:00:00Z</vt:filetime>
  </property>
  <property fmtid="{D5CDD505-2E9C-101B-9397-08002B2CF9AE}" pid="5" name="Producer">
    <vt:lpwstr>Microsoft® Word 2019</vt:lpwstr>
  </property>
</Properties>
</file>