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:rsidR="004A69C7" w:rsidRDefault="004A69C7" w:rsidP="008179CD">
      <w:pPr>
        <w:ind w:right="-1"/>
        <w:contextualSpacing/>
        <w:jc w:val="center"/>
        <w:rPr>
          <w:b/>
          <w:sz w:val="24"/>
          <w:szCs w:val="24"/>
        </w:rPr>
      </w:pPr>
    </w:p>
    <w:p w:rsidR="008179CD" w:rsidRPr="0038317F" w:rsidRDefault="008179CD" w:rsidP="008179CD">
      <w:pPr>
        <w:ind w:right="-1"/>
        <w:contextualSpacing/>
        <w:jc w:val="center"/>
        <w:rPr>
          <w:b/>
          <w:sz w:val="24"/>
          <w:szCs w:val="24"/>
        </w:rPr>
      </w:pPr>
      <w:r w:rsidRPr="00144DE2">
        <w:rPr>
          <w:b/>
          <w:sz w:val="24"/>
          <w:szCs w:val="24"/>
        </w:rPr>
        <w:t>SISTEMA PRISIONAL E OS DIREITOS HUMANOS: UM ESTUDO DE CASO NO MUNICÍPIO DE PIRIPIRI-PI</w:t>
      </w:r>
    </w:p>
    <w:p w:rsidR="008179CD" w:rsidRDefault="008179CD" w:rsidP="008179C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:rsidR="008179CD" w:rsidRPr="004071DD" w:rsidRDefault="008179CD" w:rsidP="008179C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 w:rsidRPr="004071DD">
        <w:rPr>
          <w:rFonts w:eastAsia="Times New Roman"/>
          <w:sz w:val="24"/>
          <w:szCs w:val="24"/>
        </w:rPr>
        <w:t>Autor Principal:</w:t>
      </w:r>
      <w:r>
        <w:rPr>
          <w:rFonts w:eastAsia="Times New Roman"/>
          <w:sz w:val="24"/>
          <w:szCs w:val="24"/>
        </w:rPr>
        <w:t xml:space="preserve"> Ana Luiza Escórcio de Brito Melo¹</w:t>
      </w:r>
    </w:p>
    <w:p w:rsidR="008179CD" w:rsidRPr="004071DD" w:rsidRDefault="008179CD" w:rsidP="008179C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Coautor 1</w:t>
      </w:r>
      <w:r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José Lucas Barroso da Rocha²</w:t>
      </w:r>
    </w:p>
    <w:p w:rsidR="008179CD" w:rsidRPr="004071DD" w:rsidRDefault="008179CD" w:rsidP="008179C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Coautor 2</w:t>
      </w:r>
      <w:r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 w:rsidRPr="00144DE2">
        <w:rPr>
          <w:rFonts w:eastAsia="Times New Roman"/>
          <w:sz w:val="24"/>
          <w:szCs w:val="24"/>
        </w:rPr>
        <w:t>Prof.ª M.a. Lucélia Keila Bitencourt Gomes</w:t>
      </w:r>
      <w:r>
        <w:rPr>
          <w:rFonts w:eastAsia="Times New Roman"/>
          <w:sz w:val="24"/>
          <w:szCs w:val="24"/>
        </w:rPr>
        <w:t>³</w:t>
      </w:r>
    </w:p>
    <w:p w:rsidR="008179CD" w:rsidRPr="004071DD" w:rsidRDefault="008179CD" w:rsidP="008179C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Coautor 3</w:t>
      </w:r>
      <w:r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Prof.ª M.a. Maria Lustosa de Melo</w:t>
      </w:r>
      <w:r w:rsidRPr="00DD360B">
        <w:rPr>
          <w:rFonts w:eastAsia="Times New Roman"/>
          <w:sz w:val="14"/>
          <w:szCs w:val="14"/>
        </w:rPr>
        <w:t>4</w:t>
      </w:r>
    </w:p>
    <w:p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:rsidR="004A69C7" w:rsidRPr="004A69C7" w:rsidRDefault="008179CD" w:rsidP="008179CD">
      <w:pPr>
        <w:spacing w:line="360" w:lineRule="auto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</w:t>
      </w:r>
      <w:r>
        <w:rPr>
          <w:sz w:val="24"/>
          <w:szCs w:val="24"/>
        </w:rPr>
        <w:t xml:space="preserve"> presente pesquisa originou-se a</w:t>
      </w:r>
      <w:r w:rsidRPr="00144DE2">
        <w:rPr>
          <w:sz w:val="24"/>
          <w:szCs w:val="24"/>
        </w:rPr>
        <w:t xml:space="preserve"> partir da seguinte problemática: O instituto da punibilidade</w:t>
      </w:r>
      <w:r>
        <w:rPr>
          <w:sz w:val="24"/>
          <w:szCs w:val="24"/>
        </w:rPr>
        <w:t xml:space="preserve"> e os direitos humanos</w:t>
      </w:r>
      <w:r w:rsidRPr="00144DE2">
        <w:rPr>
          <w:sz w:val="24"/>
          <w:szCs w:val="24"/>
        </w:rPr>
        <w:t xml:space="preserve"> atua</w:t>
      </w:r>
      <w:r>
        <w:rPr>
          <w:sz w:val="24"/>
          <w:szCs w:val="24"/>
        </w:rPr>
        <w:t>m</w:t>
      </w:r>
      <w:r w:rsidRPr="00144DE2">
        <w:rPr>
          <w:sz w:val="24"/>
          <w:szCs w:val="24"/>
        </w:rPr>
        <w:t xml:space="preserve"> de forma eficaz frente à reincidência de delitos?. Neste tocante, objetivou-se precipuamente, aferir a relação entre a naturalização das violações de Direitos Humanos e o sistema prisional no município de Piripiri – Piauí, e proveniente disto, conhecer </w:t>
      </w:r>
      <w:r>
        <w:rPr>
          <w:sz w:val="24"/>
          <w:szCs w:val="24"/>
        </w:rPr>
        <w:t>a realidade desta parcela</w:t>
      </w:r>
      <w:r w:rsidRPr="00144DE2">
        <w:rPr>
          <w:sz w:val="24"/>
          <w:szCs w:val="24"/>
        </w:rPr>
        <w:t xml:space="preserve"> piripiriense; avaliar as estratégias utilizadas para a prática dos direitos assegurados por Lei; e ainda, identificar a relação existente entre a punição e a garantia de direitos dos criminosos. O estudo </w:t>
      </w:r>
      <w:r>
        <w:rPr>
          <w:sz w:val="24"/>
          <w:szCs w:val="24"/>
        </w:rPr>
        <w:t xml:space="preserve">em questão, </w:t>
      </w:r>
      <w:r w:rsidRPr="00144DE2">
        <w:rPr>
          <w:sz w:val="24"/>
          <w:szCs w:val="24"/>
        </w:rPr>
        <w:t>atingiu resultados satisfatórios e justificou-se pelo percentual de pessoas que são submetidas todos os dias ao cumprimento de penas, evidenciando a necessidade de um olhar atento às questões sociais e uma necessidade de maior enfoque ao problema. A metod</w:t>
      </w:r>
      <w:r>
        <w:rPr>
          <w:sz w:val="24"/>
          <w:szCs w:val="24"/>
        </w:rPr>
        <w:t xml:space="preserve">ologia e estratégia utilizadas </w:t>
      </w:r>
      <w:r w:rsidRPr="00144DE2">
        <w:rPr>
          <w:sz w:val="24"/>
          <w:szCs w:val="24"/>
        </w:rPr>
        <w:t>foram</w:t>
      </w:r>
      <w:r>
        <w:rPr>
          <w:sz w:val="24"/>
          <w:szCs w:val="24"/>
        </w:rPr>
        <w:t>,</w:t>
      </w:r>
      <w:r w:rsidRPr="00144DE2">
        <w:rPr>
          <w:sz w:val="24"/>
          <w:szCs w:val="24"/>
        </w:rPr>
        <w:t xml:space="preserve"> a teórica, que contou com revisão de literatura, bibliográfica</w:t>
      </w:r>
      <w:r>
        <w:rPr>
          <w:sz w:val="24"/>
          <w:szCs w:val="24"/>
        </w:rPr>
        <w:t>, bem como,</w:t>
      </w:r>
      <w:r w:rsidRPr="00144DE2">
        <w:rPr>
          <w:sz w:val="24"/>
          <w:szCs w:val="24"/>
        </w:rPr>
        <w:t xml:space="preserve"> pesquisa de campo, de caráter quantitativo, explicativo, exploratório, descritivo e aplicado </w:t>
      </w:r>
      <w:r w:rsidRPr="00144DE2">
        <w:rPr>
          <w:i/>
          <w:sz w:val="24"/>
          <w:szCs w:val="24"/>
        </w:rPr>
        <w:t>in loco</w:t>
      </w:r>
      <w:r w:rsidRPr="00144DE2">
        <w:rPr>
          <w:sz w:val="24"/>
          <w:szCs w:val="24"/>
        </w:rPr>
        <w:t>. A coleta de dados foi feita através de entrevistas e observações; onde os critérios de inclusão para tal, foram os profissionais que atuam diretamente com indivíduos nessa situação.</w:t>
      </w:r>
    </w:p>
    <w:p w:rsidR="008179CD" w:rsidRDefault="008179CD" w:rsidP="008179C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 w:rsidRPr="00144DE2">
        <w:rPr>
          <w:rFonts w:eastAsia="Times New Roman"/>
          <w:sz w:val="24"/>
          <w:szCs w:val="24"/>
        </w:rPr>
        <w:t>Direitos. Prisional. Punibilidade. Sistema. Penas.</w:t>
      </w: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8179CD" w:rsidRDefault="008179C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8179CD" w:rsidRDefault="008179C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8179CD" w:rsidRDefault="008179C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83141A" w:rsidRDefault="0083141A" w:rsidP="004A69C7">
      <w:pPr>
        <w:spacing w:line="360" w:lineRule="auto"/>
        <w:rPr>
          <w:rFonts w:eastAsia="Times New Roman"/>
          <w:b/>
          <w:bCs/>
          <w:sz w:val="24"/>
          <w:szCs w:val="24"/>
        </w:rPr>
        <w:sectPr w:rsidR="0083141A" w:rsidSect="004071DD">
          <w:headerReference w:type="default" r:id="rId8"/>
          <w:footerReference w:type="default" r:id="rId9"/>
          <w:pgSz w:w="11906" w:h="16840"/>
          <w:pgMar w:top="1701" w:right="1134" w:bottom="1134" w:left="1701" w:header="708" w:footer="708" w:gutter="0"/>
          <w:cols w:space="708"/>
          <w:docGrid w:linePitch="360"/>
        </w:sectPr>
      </w:pPr>
      <w:bookmarkStart w:id="0" w:name="page2"/>
      <w:bookmarkEnd w:id="0"/>
    </w:p>
    <w:p w:rsidR="0083141A" w:rsidRDefault="0083141A" w:rsidP="004A69C7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83141A" w:rsidRDefault="0083141A" w:rsidP="004A69C7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4A69C7" w:rsidRPr="004071DD" w:rsidRDefault="004A69C7" w:rsidP="004A69C7">
      <w:pPr>
        <w:spacing w:line="360" w:lineRule="auto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:rsidR="004A69C7" w:rsidRPr="00144DE2" w:rsidRDefault="004A69C7" w:rsidP="004A69C7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As análises e estudos empreendidos em uma construção de alta performance, se desdobram na necessidade de uma compre</w:t>
      </w:r>
      <w:r>
        <w:rPr>
          <w:sz w:val="24"/>
          <w:szCs w:val="24"/>
        </w:rPr>
        <w:t xml:space="preserve">ensão da dinâmica como um todo, </w:t>
      </w:r>
      <w:r w:rsidRPr="00144DE2">
        <w:rPr>
          <w:sz w:val="24"/>
          <w:szCs w:val="24"/>
        </w:rPr>
        <w:t>quanto às evidências e aspectos existentes; delineia caminhos que levam até um ponto crucial,</w:t>
      </w:r>
      <w:r>
        <w:rPr>
          <w:sz w:val="24"/>
          <w:szCs w:val="24"/>
        </w:rPr>
        <w:t xml:space="preserve"> o que </w:t>
      </w:r>
      <w:r w:rsidRPr="00144DE2">
        <w:rPr>
          <w:sz w:val="24"/>
          <w:szCs w:val="24"/>
        </w:rPr>
        <w:t xml:space="preserve">corroborou com as bases de dados para compor a presente pesquisa, aqui demonstrada. </w:t>
      </w:r>
    </w:p>
    <w:p w:rsidR="004A69C7" w:rsidRPr="00144DE2" w:rsidRDefault="004A69C7" w:rsidP="004A69C7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>Segundo Barcinski e Cúnico (2</w:t>
      </w:r>
      <w:r>
        <w:rPr>
          <w:sz w:val="24"/>
          <w:szCs w:val="24"/>
        </w:rPr>
        <w:t xml:space="preserve">014), o atual sistema prisional </w:t>
      </w:r>
      <w:r w:rsidRPr="00144DE2">
        <w:rPr>
          <w:sz w:val="24"/>
          <w:szCs w:val="24"/>
        </w:rPr>
        <w:t>é reflexo de construções históricas em que a punição explícita e pública deu lugar a outras formas de repressão, como o advento das prisões e restrição de liberdade</w:t>
      </w:r>
      <w:r>
        <w:rPr>
          <w:sz w:val="24"/>
          <w:szCs w:val="24"/>
        </w:rPr>
        <w:t xml:space="preserve"> e direitos. O sistema atual </w:t>
      </w:r>
      <w:r w:rsidRPr="00144DE2">
        <w:rPr>
          <w:sz w:val="24"/>
          <w:szCs w:val="24"/>
        </w:rPr>
        <w:t>é considerado um mecanismo eficaz para a formação social de indivíduos com comportamento</w:t>
      </w:r>
      <w:r>
        <w:rPr>
          <w:sz w:val="24"/>
          <w:szCs w:val="24"/>
        </w:rPr>
        <w:t xml:space="preserve">s </w:t>
      </w:r>
      <w:r w:rsidRPr="00144DE2">
        <w:rPr>
          <w:sz w:val="24"/>
          <w:szCs w:val="24"/>
        </w:rPr>
        <w:t>antissociais (no sentido de apresentar ações que a sociedade rejeita), pois v</w:t>
      </w:r>
      <w:r>
        <w:rPr>
          <w:sz w:val="24"/>
          <w:szCs w:val="24"/>
        </w:rPr>
        <w:t xml:space="preserve">isa possibilitar sua reinserção, </w:t>
      </w:r>
      <w:r w:rsidRPr="00144DE2">
        <w:rPr>
          <w:sz w:val="24"/>
          <w:szCs w:val="24"/>
        </w:rPr>
        <w:t>após adequada ressocialização. Assim, a punição por meio de tortura física foi sendo gradualmente substituída por técnicas de vigilância na f</w:t>
      </w:r>
      <w:r>
        <w:rPr>
          <w:sz w:val="24"/>
          <w:szCs w:val="24"/>
        </w:rPr>
        <w:t>orma de normas sociais, que passaram a</w:t>
      </w:r>
      <w:r w:rsidRPr="00144DE2">
        <w:rPr>
          <w:sz w:val="24"/>
          <w:szCs w:val="24"/>
        </w:rPr>
        <w:t xml:space="preserve"> ditar as regras de comportamentos disciplinares.</w:t>
      </w:r>
    </w:p>
    <w:p w:rsidR="0083141A" w:rsidRDefault="004A69C7" w:rsidP="0083141A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 presente pesquisa científica originou-se de uma pergunta norteadora: O instituto da punibilidade</w:t>
      </w:r>
      <w:r>
        <w:rPr>
          <w:sz w:val="24"/>
          <w:szCs w:val="24"/>
        </w:rPr>
        <w:t xml:space="preserve"> e os direitos humanos</w:t>
      </w:r>
      <w:r w:rsidRPr="00144DE2">
        <w:rPr>
          <w:sz w:val="24"/>
          <w:szCs w:val="24"/>
        </w:rPr>
        <w:t xml:space="preserve"> atua</w:t>
      </w:r>
      <w:r>
        <w:rPr>
          <w:sz w:val="24"/>
          <w:szCs w:val="24"/>
        </w:rPr>
        <w:t>m</w:t>
      </w:r>
      <w:r w:rsidRPr="00144DE2">
        <w:rPr>
          <w:sz w:val="24"/>
          <w:szCs w:val="24"/>
        </w:rPr>
        <w:t xml:space="preserve"> de forma eficaz frente à reincidência de delitos?</w:t>
      </w:r>
      <w:r>
        <w:rPr>
          <w:sz w:val="24"/>
          <w:szCs w:val="24"/>
        </w:rPr>
        <w:t xml:space="preserve">. </w:t>
      </w:r>
      <w:r w:rsidRPr="00144DE2">
        <w:rPr>
          <w:sz w:val="24"/>
          <w:szCs w:val="24"/>
        </w:rPr>
        <w:t>Sendo assim, tal informação é identificada como o problema do trabalho aqui evidenciado.</w:t>
      </w:r>
      <w:r>
        <w:rPr>
          <w:sz w:val="24"/>
          <w:szCs w:val="24"/>
        </w:rPr>
        <w:t xml:space="preserve"> A delimitação da problemática, </w:t>
      </w:r>
      <w:r w:rsidRPr="00144DE2">
        <w:rPr>
          <w:sz w:val="24"/>
          <w:szCs w:val="24"/>
        </w:rPr>
        <w:t xml:space="preserve">justificou-se pelo percentual de pessoas que são submetidas todos os dias ao cumprimento de penas, número este que tende a crescer cada vez mais, dessa forma, evidenciando a necessidade de um olhar atento a tais questões, visto </w:t>
      </w:r>
      <w:r>
        <w:rPr>
          <w:sz w:val="24"/>
          <w:szCs w:val="24"/>
        </w:rPr>
        <w:t>a dificuldade já existente referente ao número atual, no tocante a</w:t>
      </w:r>
      <w:r w:rsidRPr="00144DE2">
        <w:rPr>
          <w:sz w:val="24"/>
          <w:szCs w:val="24"/>
        </w:rPr>
        <w:t xml:space="preserve"> oferecer c</w:t>
      </w:r>
      <w:r>
        <w:rPr>
          <w:sz w:val="24"/>
          <w:szCs w:val="24"/>
        </w:rPr>
        <w:t xml:space="preserve">ondições dignas à população; conforme </w:t>
      </w:r>
      <w:r w:rsidRPr="00144DE2">
        <w:rPr>
          <w:sz w:val="24"/>
          <w:szCs w:val="24"/>
        </w:rPr>
        <w:t xml:space="preserve">o entendimento já disposto, </w:t>
      </w:r>
      <w:r>
        <w:rPr>
          <w:sz w:val="24"/>
          <w:szCs w:val="24"/>
        </w:rPr>
        <w:t>Cascaes e Rosa (2018) dispõem</w:t>
      </w:r>
      <w:r w:rsidRPr="00144DE2">
        <w:rPr>
          <w:sz w:val="24"/>
          <w:szCs w:val="24"/>
        </w:rPr>
        <w:t xml:space="preserve"> que, a pesquisa científica torna-se real à partir de uma investigação ou exame</w:t>
      </w:r>
      <w:r>
        <w:rPr>
          <w:sz w:val="24"/>
          <w:szCs w:val="24"/>
        </w:rPr>
        <w:t xml:space="preserve"> detalhado, </w:t>
      </w:r>
      <w:bookmarkStart w:id="1" w:name="_GoBack"/>
      <w:bookmarkEnd w:id="1"/>
      <w:r w:rsidRPr="00144DE2">
        <w:rPr>
          <w:sz w:val="24"/>
          <w:szCs w:val="24"/>
        </w:rPr>
        <w:t>objetivando a resolução de uma problemática ou mesmo pautando os</w:t>
      </w:r>
      <w:r>
        <w:rPr>
          <w:sz w:val="24"/>
          <w:szCs w:val="24"/>
        </w:rPr>
        <w:t xml:space="preserve"> </w:t>
      </w:r>
      <w:r w:rsidRPr="00144DE2">
        <w:rPr>
          <w:sz w:val="24"/>
          <w:szCs w:val="24"/>
        </w:rPr>
        <w:t>relatos em</w:t>
      </w:r>
      <w:r>
        <w:rPr>
          <w:sz w:val="24"/>
          <w:szCs w:val="24"/>
        </w:rPr>
        <w:t xml:space="preserve"> </w:t>
      </w:r>
      <w:r w:rsidRPr="00144DE2">
        <w:rPr>
          <w:sz w:val="24"/>
          <w:szCs w:val="24"/>
        </w:rPr>
        <w:t xml:space="preserve">objetivos estabelecidos recorrendo a procedimentos científicos e metodológicos. </w:t>
      </w:r>
    </w:p>
    <w:p w:rsidR="004950EC" w:rsidRDefault="004A69C7" w:rsidP="004950E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Analisando estatisticamente os dados sócio-demográficos da população prisional no Brasil, é possível identificar número considerável de pessoas negras, jovens (entre 18 e 29 anos), com ensino fundamental incompleto e provenient</w:t>
      </w:r>
      <w:r w:rsidR="004950EC">
        <w:rPr>
          <w:sz w:val="24"/>
          <w:szCs w:val="24"/>
        </w:rPr>
        <w:t>e de camadas sociais populares.</w:t>
      </w:r>
    </w:p>
    <w:p w:rsidR="004950EC" w:rsidRDefault="004A69C7" w:rsidP="004950E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Assim, observa-se que </w:t>
      </w:r>
      <w:r>
        <w:rPr>
          <w:sz w:val="24"/>
          <w:szCs w:val="24"/>
        </w:rPr>
        <w:t xml:space="preserve">nesta </w:t>
      </w:r>
      <w:r w:rsidRPr="00144DE2">
        <w:rPr>
          <w:sz w:val="24"/>
          <w:szCs w:val="24"/>
        </w:rPr>
        <w:t>determi</w:t>
      </w:r>
      <w:r>
        <w:rPr>
          <w:sz w:val="24"/>
          <w:szCs w:val="24"/>
        </w:rPr>
        <w:t>nada parcela, as pessoas pobres</w:t>
      </w:r>
      <w:r w:rsidRPr="00144DE2">
        <w:rPr>
          <w:sz w:val="24"/>
          <w:szCs w:val="24"/>
        </w:rPr>
        <w:t xml:space="preserve"> podem enfrentar maiores ações de punição do Estado, por fatores econômico</w:t>
      </w:r>
      <w:r w:rsidR="004950EC">
        <w:rPr>
          <w:sz w:val="24"/>
          <w:szCs w:val="24"/>
        </w:rPr>
        <w:t xml:space="preserve">s, educacionais, dentre outros. </w:t>
      </w:r>
      <w:r w:rsidRPr="00144DE2">
        <w:rPr>
          <w:sz w:val="24"/>
          <w:szCs w:val="24"/>
        </w:rPr>
        <w:t xml:space="preserve">Concomitante, percebe-se uma carência em seus direitos sociais, como também, entende-se que a grande quantidade de pessoas em cárcere prisional torna o quadro difícil, no que diz </w:t>
      </w:r>
    </w:p>
    <w:p w:rsidR="004950EC" w:rsidRDefault="004950EC" w:rsidP="004950EC">
      <w:pPr>
        <w:spacing w:line="360" w:lineRule="auto"/>
        <w:ind w:firstLine="851"/>
        <w:jc w:val="both"/>
        <w:rPr>
          <w:sz w:val="24"/>
          <w:szCs w:val="24"/>
        </w:rPr>
      </w:pPr>
    </w:p>
    <w:p w:rsidR="004950EC" w:rsidRDefault="004950EC" w:rsidP="004950EC">
      <w:pPr>
        <w:spacing w:line="360" w:lineRule="auto"/>
        <w:ind w:firstLine="851"/>
        <w:jc w:val="both"/>
        <w:rPr>
          <w:sz w:val="24"/>
          <w:szCs w:val="24"/>
        </w:rPr>
      </w:pPr>
    </w:p>
    <w:p w:rsidR="004071DD" w:rsidRDefault="004A69C7" w:rsidP="004950EC">
      <w:pPr>
        <w:spacing w:line="360" w:lineRule="auto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respeito ao amparo de forma devida a todos os indivíduos e em todas as regiões do país, às necessidades básicas como saúde, higiene, educação e reinserção dentro da sociedade (Lermen et.al., 2015).</w:t>
      </w:r>
    </w:p>
    <w:p w:rsidR="004A69C7" w:rsidRPr="004A69C7" w:rsidRDefault="004A69C7" w:rsidP="004A69C7">
      <w:pPr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:rsidR="00541814" w:rsidRPr="00144DE2" w:rsidRDefault="00541814" w:rsidP="00541814">
      <w:pPr>
        <w:spacing w:line="360" w:lineRule="auto"/>
        <w:contextualSpacing/>
        <w:jc w:val="both"/>
        <w:rPr>
          <w:b/>
          <w:sz w:val="24"/>
          <w:szCs w:val="24"/>
        </w:rPr>
      </w:pPr>
      <w:r w:rsidRPr="00144DE2">
        <w:rPr>
          <w:b/>
          <w:sz w:val="24"/>
          <w:szCs w:val="24"/>
        </w:rPr>
        <w:t>2.1 Objetivo Geral</w:t>
      </w:r>
    </w:p>
    <w:p w:rsidR="00541814" w:rsidRPr="00E666E0" w:rsidRDefault="00541814" w:rsidP="00541814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b/>
          <w:sz w:val="24"/>
          <w:szCs w:val="24"/>
        </w:rPr>
      </w:pPr>
      <w:r w:rsidRPr="00144DE2">
        <w:rPr>
          <w:sz w:val="24"/>
          <w:szCs w:val="24"/>
        </w:rPr>
        <w:t>Aferir a relação entre a naturalização das violações de Direitos Humanos e o sistema prisional no município de Piripiri – Piauí.</w:t>
      </w:r>
    </w:p>
    <w:p w:rsidR="00541814" w:rsidRPr="00144DE2" w:rsidRDefault="00541814" w:rsidP="00541814">
      <w:pPr>
        <w:spacing w:line="360" w:lineRule="auto"/>
        <w:jc w:val="both"/>
        <w:rPr>
          <w:b/>
          <w:sz w:val="24"/>
          <w:szCs w:val="24"/>
        </w:rPr>
      </w:pPr>
      <w:r w:rsidRPr="00144DE2">
        <w:rPr>
          <w:b/>
          <w:sz w:val="24"/>
          <w:szCs w:val="24"/>
        </w:rPr>
        <w:t>2.2 Objetivos Específicos</w:t>
      </w:r>
    </w:p>
    <w:p w:rsidR="00541814" w:rsidRPr="00144DE2" w:rsidRDefault="00541814" w:rsidP="00541814">
      <w:pPr>
        <w:pStyle w:val="PargrafodaLista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Conhecer a realidade do sistema prisional piripiriense; </w:t>
      </w:r>
    </w:p>
    <w:p w:rsidR="00541814" w:rsidRPr="00144DE2" w:rsidRDefault="00541814" w:rsidP="00541814">
      <w:pPr>
        <w:pStyle w:val="PargrafodaLista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Avaliar as estratégias utilizadas para a prática dos direitos assegurados por Lei;</w:t>
      </w:r>
    </w:p>
    <w:p w:rsidR="00541814" w:rsidRPr="00144DE2" w:rsidRDefault="00541814" w:rsidP="00541814">
      <w:pPr>
        <w:pStyle w:val="PargrafodaLista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Identificar a relação existente entre a punição e a garantia de direitos dos criminosos.</w:t>
      </w: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:rsidR="0083141A" w:rsidRDefault="00541814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>Este estudo foi realizado com o intuito de retirar dúvidas e gerar conhecimentos no que diz respeito à forma de agir diante de tal adversidade. A linha de pesquisa trabalhada foi acerca do Sistema Penal e Estudo sobre a Vi</w:t>
      </w:r>
      <w:r>
        <w:rPr>
          <w:sz w:val="24"/>
          <w:szCs w:val="24"/>
        </w:rPr>
        <w:t>olência, nesse sentido, avaliand</w:t>
      </w:r>
      <w:r w:rsidRPr="00144DE2">
        <w:rPr>
          <w:sz w:val="24"/>
          <w:szCs w:val="24"/>
        </w:rPr>
        <w:t>o a realidade do sistema prisional brasileiro e as leis de direitos humanos. A área de concentração seguida foi a Sociedade, C</w:t>
      </w:r>
      <w:r>
        <w:rPr>
          <w:sz w:val="24"/>
          <w:szCs w:val="24"/>
        </w:rPr>
        <w:t>onflito e os Movimentos Sociais.</w:t>
      </w:r>
      <w:r w:rsidRPr="00144DE2">
        <w:rPr>
          <w:sz w:val="24"/>
          <w:szCs w:val="24"/>
        </w:rPr>
        <w:t xml:space="preserve"> </w:t>
      </w:r>
    </w:p>
    <w:p w:rsidR="0083141A" w:rsidRDefault="00541814" w:rsidP="004950EC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>Para que fosse possível desenvolver um trabalho c</w:t>
      </w:r>
      <w:r>
        <w:rPr>
          <w:sz w:val="24"/>
          <w:szCs w:val="24"/>
        </w:rPr>
        <w:t>om maior abrangência e</w:t>
      </w:r>
      <w:r w:rsidRPr="00144DE2">
        <w:rPr>
          <w:sz w:val="24"/>
          <w:szCs w:val="24"/>
        </w:rPr>
        <w:t xml:space="preserve"> fidedigno aos objetivos </w:t>
      </w:r>
      <w:r w:rsidR="0083141A">
        <w:rPr>
          <w:sz w:val="24"/>
          <w:szCs w:val="24"/>
        </w:rPr>
        <w:t xml:space="preserve">propostos, em torno da pergunta </w:t>
      </w:r>
      <w:r w:rsidRPr="00144DE2">
        <w:rPr>
          <w:sz w:val="24"/>
          <w:szCs w:val="24"/>
        </w:rPr>
        <w:t>central que guiou o trabalho, fez-se necessário o seguinte método: pesquisa teórica, com bases de revisão de literatura, análise de bibliografias e legislação pertinente, bem como, pesquisa de campo, de caráter quantitativo, explicativo, exploratório, descritivo e</w:t>
      </w:r>
      <w:r>
        <w:rPr>
          <w:sz w:val="24"/>
          <w:szCs w:val="24"/>
        </w:rPr>
        <w:t xml:space="preserve"> </w:t>
      </w:r>
      <w:r w:rsidRPr="00144DE2">
        <w:rPr>
          <w:sz w:val="24"/>
          <w:szCs w:val="24"/>
        </w:rPr>
        <w:t xml:space="preserve">aplicado </w:t>
      </w:r>
      <w:r w:rsidRPr="00144DE2">
        <w:rPr>
          <w:i/>
          <w:sz w:val="24"/>
          <w:szCs w:val="24"/>
        </w:rPr>
        <w:t>in loco</w:t>
      </w:r>
      <w:r w:rsidRPr="00144DE2">
        <w:rPr>
          <w:sz w:val="24"/>
          <w:szCs w:val="24"/>
        </w:rPr>
        <w:t>. O projeto de pesquisa que culminou com o presente artigo, foi realizado no ano de 2023 (duração de aproximadamente um ano).</w:t>
      </w:r>
    </w:p>
    <w:p w:rsidR="00541814" w:rsidRDefault="00541814" w:rsidP="00541814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Para conduzir a pesquisa de campo fez-se necessário material escrito (papel e caneta), buscando produzir os resultados pretendidos. A pesquisa foi realizada no Município de Piripiri-PI, na 4ª Delegacia Regional de Polícia Civil de Piripiri-PI. A coleta de dados foi feita através de entrevistas e observações; onde os critérios de inclusão para tal, foram os profissionais que atuam diretamente com indivíduos nessa situação.</w:t>
      </w:r>
    </w:p>
    <w:p w:rsidR="004950EC" w:rsidRDefault="004950EC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4950EC" w:rsidRDefault="004950EC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83141A" w:rsidRDefault="00541814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>Para tanto, a pesquisa de cam</w:t>
      </w:r>
      <w:r>
        <w:rPr>
          <w:sz w:val="24"/>
          <w:szCs w:val="24"/>
        </w:rPr>
        <w:t>po compreende-se como o método que objetiva aferir</w:t>
      </w:r>
      <w:r w:rsidRPr="00144DE2">
        <w:rPr>
          <w:sz w:val="24"/>
          <w:szCs w:val="24"/>
        </w:rPr>
        <w:t xml:space="preserve"> informações sobre determinada problemática, tendo como premissa encontrar respostas, além de confirmar ou descobrir hipóteses sobre novas relações entre eles (Lakatos e Marconi, 2010). </w:t>
      </w:r>
    </w:p>
    <w:p w:rsidR="0083141A" w:rsidRDefault="00541814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Neste sentido, a pesquisa quantitativa objetiva frisar o raciocínio dedutivo, as regras lógicas, bem como, os atributos mensuráveis da experiência humana. Como as amostras na maioria dos casos são grandes e consideravelmente representativas, elas constituem uma imagem verídica do público-alvo do estudo. </w:t>
      </w:r>
    </w:p>
    <w:p w:rsidR="00541814" w:rsidRPr="004071DD" w:rsidRDefault="00541814" w:rsidP="0083141A">
      <w:pPr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Assim, o principal ponto desse</w:t>
      </w:r>
      <w:r>
        <w:rPr>
          <w:sz w:val="24"/>
          <w:szCs w:val="24"/>
        </w:rPr>
        <w:t xml:space="preserve"> tipo de estudo </w:t>
      </w:r>
      <w:r w:rsidRPr="00144DE2">
        <w:rPr>
          <w:sz w:val="24"/>
          <w:szCs w:val="24"/>
        </w:rPr>
        <w:t>consiste na objetividade, que se empreende pelo positivismo, considerando que a realidade só pode ser compreendida com o auxílio da análise dos dados brutos, e a análise dos dados brutos obtém-se com a ajuda de ferramentas padronizadas e neutras (Gerhardt et al., 2009).</w:t>
      </w: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:rsidR="00790DFC" w:rsidRPr="00144DE2" w:rsidRDefault="00790DFC" w:rsidP="00790DFC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144DE2">
        <w:rPr>
          <w:b/>
          <w:sz w:val="24"/>
          <w:szCs w:val="24"/>
        </w:rPr>
        <w:t>4.1 Abordagem histórica e evolução do Sistema Prisional Brasileiro</w:t>
      </w:r>
    </w:p>
    <w:p w:rsidR="00790DFC" w:rsidRDefault="00790DFC" w:rsidP="0083141A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A punição há muito tempo está arraigada na sociedade como um todo, o que demonstra-se pelos estudos feitos onde destacam-se nomes importantes que contribuíram de forma significativa para os moldes existentes hoje. </w:t>
      </w:r>
    </w:p>
    <w:p w:rsidR="00790DFC" w:rsidRDefault="00790DF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Aristóteles evidenciou um conceito de intimidação relativo à pena, neste sentido, o castigo representava uma ação de autoridade perante o réu, buscando cessar delitos cometidos e também servia como exemplo, a fim de suprimir condutas futuras de outros indivíduos; tais pensamentos estão descritos na obra Política, os quais exerceram importante influência no Direito Penal (Batistela e Amaral, 2008).</w:t>
      </w:r>
    </w:p>
    <w:p w:rsidR="0083141A" w:rsidRDefault="00790DFC" w:rsidP="004950E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 sociedade permaneceu por algum tempo envolta em pensamentos que distorciam a realidade que se almejava, e sendo assim:</w:t>
      </w:r>
    </w:p>
    <w:p w:rsidR="0083141A" w:rsidRDefault="0083141A" w:rsidP="00790DFC">
      <w:pPr>
        <w:tabs>
          <w:tab w:val="left" w:pos="426"/>
        </w:tabs>
        <w:ind w:left="2268"/>
        <w:jc w:val="both"/>
        <w:rPr>
          <w:sz w:val="24"/>
          <w:szCs w:val="24"/>
        </w:rPr>
      </w:pPr>
    </w:p>
    <w:p w:rsidR="00790DFC" w:rsidRPr="00144DE2" w:rsidRDefault="00790DFC" w:rsidP="00790DFC">
      <w:pPr>
        <w:tabs>
          <w:tab w:val="left" w:pos="426"/>
        </w:tabs>
        <w:ind w:left="2268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[...] Abramos a história, veremos que as leis, que deveriam ser convenções feitas livremente entre homens livres, não foram, o mais das vezes, senão o instrumento das paixões da minoria, ou o produto do acaso e do momento, e nunca a obra de um prudente observador da natureza humana, que tenha sabido dirigir todas as ações da sociedade com este único fim: todo o bem-estar possível para a maioria[...] (Beccaria, 1764, p. 7).</w:t>
      </w:r>
    </w:p>
    <w:p w:rsidR="00790DFC" w:rsidRDefault="00790DFC" w:rsidP="00790DFC">
      <w:pPr>
        <w:spacing w:line="360" w:lineRule="auto"/>
        <w:jc w:val="both"/>
        <w:rPr>
          <w:sz w:val="24"/>
          <w:szCs w:val="24"/>
        </w:rPr>
      </w:pPr>
    </w:p>
    <w:p w:rsidR="004950EC" w:rsidRDefault="004950E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4950EC" w:rsidRDefault="004950E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790DFC" w:rsidRPr="00144DE2" w:rsidRDefault="00790DF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O Direito Penal, no que tange ao sistema prisional no Brasil, representa um tema de extrema importância social, jurídica, valorativa e de ressocialização, contribuindo diretamente com ações voltadas à população carcerária e seus familiares. Assim também manifesta o seguinte entendimento:</w:t>
      </w:r>
    </w:p>
    <w:p w:rsidR="00790DFC" w:rsidRDefault="00790DFC" w:rsidP="00790DFC">
      <w:pPr>
        <w:tabs>
          <w:tab w:val="left" w:pos="426"/>
        </w:tabs>
        <w:ind w:left="2268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[...] Não se admirem de ver-me empregar a palavra probabilidade ao tratar de crimes que, para merecerem um castigo, devem ser certos; porque, a rigor, toda certeza moral é</w:t>
      </w:r>
      <w:r>
        <w:rPr>
          <w:sz w:val="24"/>
          <w:szCs w:val="24"/>
          <w:shd w:val="clear" w:color="auto" w:fill="FFFFFF"/>
        </w:rPr>
        <w:t xml:space="preserve"> </w:t>
      </w:r>
      <w:r w:rsidRPr="00144DE2">
        <w:rPr>
          <w:sz w:val="24"/>
          <w:szCs w:val="24"/>
          <w:shd w:val="clear" w:color="auto" w:fill="FFFFFF"/>
        </w:rPr>
        <w:t>apenas uma probabilidade, que merece, contudo, ser considerada como uma certeza,quando todo homem de bom senso é forçado a dar-lhe o seu assentimento, por uma</w:t>
      </w:r>
      <w:r>
        <w:rPr>
          <w:sz w:val="24"/>
          <w:szCs w:val="24"/>
          <w:shd w:val="clear" w:color="auto" w:fill="FFFFFF"/>
        </w:rPr>
        <w:t xml:space="preserve"> </w:t>
      </w:r>
      <w:r w:rsidRPr="00144DE2">
        <w:rPr>
          <w:sz w:val="24"/>
          <w:szCs w:val="24"/>
          <w:shd w:val="clear" w:color="auto" w:fill="FFFFFF"/>
        </w:rPr>
        <w:t>espécie de hábito natural que resulta da necessidade de agir que é anterior a toda especulação. A certeza que se exige para convencer um culpado é, pois, a mesma que determina</w:t>
      </w:r>
      <w:r>
        <w:rPr>
          <w:sz w:val="24"/>
          <w:szCs w:val="24"/>
          <w:shd w:val="clear" w:color="auto" w:fill="FFFFFF"/>
        </w:rPr>
        <w:t xml:space="preserve"> </w:t>
      </w:r>
      <w:r w:rsidRPr="00144DE2">
        <w:rPr>
          <w:sz w:val="24"/>
          <w:szCs w:val="24"/>
          <w:shd w:val="clear" w:color="auto" w:fill="FFFFFF"/>
        </w:rPr>
        <w:t>todos os homens nos seus mais importantes negócios [...] (Beccaria, 1764, p. 16).</w:t>
      </w:r>
    </w:p>
    <w:p w:rsidR="0083141A" w:rsidRDefault="0083141A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790DFC" w:rsidRDefault="00790DFC" w:rsidP="0083141A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Com a evolução dos tempos, o sistema prisional brasileiro passou por inúmeras modificações, muito embora ainda seja submetido a muitos desafios para garantir condições mínimas de sobrevivência aos presos e sua posterior reinserção em sociedade (Cruz e Oliveira, 2023).</w:t>
      </w:r>
    </w:p>
    <w:p w:rsidR="00790DFC" w:rsidRPr="00144DE2" w:rsidRDefault="00790DFC" w:rsidP="0083141A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Civilizações antigas como Grécia e Roma já conviviam com ideias e trabalhavam questões que permeavam o instituto da pena aliada ao Estado, como ferramenta de controle social e punição. Na idade média, o Direito Penal vivenciou momentos de insegurança e falta de dignidade da pessoa humana para com condenados e investigados, foi nesta época também que surgiram as prisões do Estado e da igreja (originando também o termo penitenciária, que advém de penitência, presente no próprio Direito Penal Canônico) (Batistela e Amaral, 2008).</w:t>
      </w:r>
    </w:p>
    <w:p w:rsidR="0083141A" w:rsidRDefault="00790DFC" w:rsidP="004950E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Neste sentido, vale destacar também os Sistemas Pensilvânico (isolamento absoluto), Auburniano (isolamento noturno e trabalhos diários), e o Pro</w:t>
      </w:r>
      <w:r>
        <w:rPr>
          <w:sz w:val="24"/>
          <w:szCs w:val="24"/>
          <w:shd w:val="clear" w:color="auto" w:fill="FFFFFF"/>
        </w:rPr>
        <w:t xml:space="preserve">gressivo, dentre outros. Estes, </w:t>
      </w:r>
      <w:r w:rsidRPr="00144DE2">
        <w:rPr>
          <w:sz w:val="24"/>
          <w:szCs w:val="24"/>
          <w:shd w:val="clear" w:color="auto" w:fill="FFFFFF"/>
        </w:rPr>
        <w:t>fundamentaram a elaboração de ações e estudos que culminaram nas formas e estratégias de enfrentamento à criminalidade, que se tem conhecimento atualmente (Batistela e Amaral, 2008).</w:t>
      </w:r>
    </w:p>
    <w:p w:rsidR="004950EC" w:rsidRDefault="00790DF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Com o decorrer do tempo e a evolução das estratégias de enfrentamento, corroborou com o objeto central desta pesquisa, o Sistema Prisional. Para além disso, é importante destacar que</w:t>
      </w:r>
      <w:r>
        <w:rPr>
          <w:sz w:val="24"/>
          <w:szCs w:val="24"/>
          <w:shd w:val="clear" w:color="auto" w:fill="FFFFFF"/>
        </w:rPr>
        <w:t>,</w:t>
      </w:r>
      <w:r w:rsidRPr="00144DE2">
        <w:rPr>
          <w:sz w:val="24"/>
          <w:szCs w:val="24"/>
          <w:shd w:val="clear" w:color="auto" w:fill="FFFFFF"/>
        </w:rPr>
        <w:t xml:space="preserve"> no Brasil Colônia, a primeira legislação aparente, as Ordenações Afonsinas e</w:t>
      </w:r>
      <w:r>
        <w:rPr>
          <w:sz w:val="24"/>
          <w:szCs w:val="24"/>
          <w:shd w:val="clear" w:color="auto" w:fill="FFFFFF"/>
        </w:rPr>
        <w:t xml:space="preserve"> </w:t>
      </w:r>
      <w:r w:rsidRPr="00144DE2">
        <w:rPr>
          <w:sz w:val="24"/>
          <w:szCs w:val="24"/>
          <w:shd w:val="clear" w:color="auto" w:fill="FFFFFF"/>
        </w:rPr>
        <w:t xml:space="preserve">posteriormente, as Ordenações Manuelinas, bem como, as Ordenações Filipinas, estas últimas </w:t>
      </w:r>
    </w:p>
    <w:p w:rsidR="004950EC" w:rsidRDefault="004950E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4950EC" w:rsidRDefault="004950E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4950EC" w:rsidRDefault="004950E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790DFC" w:rsidRPr="00144DE2" w:rsidRDefault="00790DFC" w:rsidP="004950EC">
      <w:pPr>
        <w:tabs>
          <w:tab w:val="left" w:pos="426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perduraram por mais tempo e tinham como característica a execução penal de forma mais severa (Batistela e Amaral, 2008).</w:t>
      </w:r>
    </w:p>
    <w:p w:rsidR="00790DFC" w:rsidRDefault="00790DFC" w:rsidP="00790DFC">
      <w:pPr>
        <w:tabs>
          <w:tab w:val="left" w:pos="426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sz w:val="24"/>
          <w:szCs w:val="24"/>
          <w:shd w:val="clear" w:color="auto" w:fill="FFFFFF"/>
        </w:rPr>
        <w:t>Além das informações já dispostas é válido ressaltar que</w:t>
      </w:r>
      <w:r>
        <w:rPr>
          <w:sz w:val="24"/>
          <w:szCs w:val="24"/>
          <w:shd w:val="clear" w:color="auto" w:fill="FFFFFF"/>
        </w:rPr>
        <w:t>,</w:t>
      </w:r>
      <w:r w:rsidRPr="00144DE2">
        <w:rPr>
          <w:sz w:val="24"/>
          <w:szCs w:val="24"/>
          <w:shd w:val="clear" w:color="auto" w:fill="FFFFFF"/>
        </w:rPr>
        <w:t xml:space="preserve"> segundo Batistela e Amaral (2008), na época imperial, surgiu o Código Criminal do Império, que desdobrou-se verdadeiramente em uma legislação e diferente </w:t>
      </w:r>
      <w:r>
        <w:rPr>
          <w:sz w:val="24"/>
          <w:szCs w:val="24"/>
          <w:shd w:val="clear" w:color="auto" w:fill="FFFFFF"/>
        </w:rPr>
        <w:t xml:space="preserve">do </w:t>
      </w:r>
      <w:r w:rsidRPr="00144DE2">
        <w:rPr>
          <w:sz w:val="24"/>
          <w:szCs w:val="24"/>
          <w:shd w:val="clear" w:color="auto" w:fill="FFFFFF"/>
        </w:rPr>
        <w:t>que havia sido destacado outrora em sistemas e ordenações anteriores, apresentou um maior gr</w:t>
      </w:r>
      <w:r>
        <w:rPr>
          <w:sz w:val="24"/>
          <w:szCs w:val="24"/>
          <w:shd w:val="clear" w:color="auto" w:fill="FFFFFF"/>
        </w:rPr>
        <w:t>au de liberdade e um pequeno pro</w:t>
      </w:r>
      <w:r w:rsidRPr="00144DE2">
        <w:rPr>
          <w:sz w:val="24"/>
          <w:szCs w:val="24"/>
          <w:shd w:val="clear" w:color="auto" w:fill="FFFFFF"/>
        </w:rPr>
        <w:t>gresso quanto à dignidade da pes</w:t>
      </w:r>
      <w:r>
        <w:rPr>
          <w:sz w:val="24"/>
          <w:szCs w:val="24"/>
          <w:shd w:val="clear" w:color="auto" w:fill="FFFFFF"/>
        </w:rPr>
        <w:t xml:space="preserve">soa humana. Subsequente a isso, </w:t>
      </w:r>
      <w:r w:rsidRPr="00144DE2">
        <w:rPr>
          <w:sz w:val="24"/>
          <w:szCs w:val="24"/>
          <w:shd w:val="clear" w:color="auto" w:fill="FFFFFF"/>
        </w:rPr>
        <w:t>há que se destacar o Brasil republicano e o surgimento do Código Penal de 1940, que resiste até hoje.</w:t>
      </w:r>
    </w:p>
    <w:p w:rsidR="00790DFC" w:rsidRDefault="00790DFC" w:rsidP="00790DF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Com base no que já foi descrito inicialmente, há que se elucidar a evolução deste tipo de ação tanto no contexto social, quanto jurídico. Inicialmente, visualizava-se apenas a repressão a atos antissociais, mas nem mesmo se questionava acerca disso. Dessa forma depreende-se que: </w:t>
      </w:r>
    </w:p>
    <w:p w:rsidR="00790DFC" w:rsidRPr="00144DE2" w:rsidRDefault="00790DFC" w:rsidP="00790DFC">
      <w:pPr>
        <w:ind w:left="2268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[...] Os elementos essenciais, que configuram as características do sistema carcerário, são: o isolamento – como instrumento positivo de transformação pessoal; o trabalho penal – atividade proposta para a reeducação do detento; modulação da pena – individualizando o castigo. A prisão é um local de constituição de um saber que deve servir de princípio regulador para o exercício da prática penitenciária, trabalhando com o infrator condenado – o delinquente. A figura do delinquente traz para o sistema penal a necessidade de conhecer o indivíduo, entender a biografia da pessoa, seus instintos, pulsões, tendências, temperamento [...] (Nunes, 2019, p. 135).</w:t>
      </w:r>
    </w:p>
    <w:p w:rsidR="0083141A" w:rsidRDefault="0083141A" w:rsidP="00790DFC">
      <w:pPr>
        <w:spacing w:line="360" w:lineRule="auto"/>
        <w:ind w:firstLine="851"/>
        <w:jc w:val="both"/>
        <w:rPr>
          <w:sz w:val="24"/>
          <w:szCs w:val="24"/>
        </w:rPr>
      </w:pPr>
    </w:p>
    <w:p w:rsidR="00790DFC" w:rsidRPr="00144DE2" w:rsidRDefault="00790DFC" w:rsidP="00790DF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Conforme discorrido, a punição é um instituto presente no próprio Código Penal, e que endoss</w:t>
      </w:r>
      <w:r>
        <w:rPr>
          <w:sz w:val="24"/>
          <w:szCs w:val="24"/>
        </w:rPr>
        <w:t>a o caráter coercitivo estatal</w:t>
      </w:r>
      <w:r w:rsidRPr="00144DE2">
        <w:rPr>
          <w:sz w:val="24"/>
          <w:szCs w:val="24"/>
        </w:rPr>
        <w:t xml:space="preserve"> de ressocialização</w:t>
      </w:r>
      <w:r>
        <w:rPr>
          <w:sz w:val="24"/>
          <w:szCs w:val="24"/>
        </w:rPr>
        <w:t>,</w:t>
      </w:r>
      <w:r w:rsidRPr="00144DE2">
        <w:rPr>
          <w:sz w:val="24"/>
          <w:szCs w:val="24"/>
        </w:rPr>
        <w:t xml:space="preserve"> tão evidente nos estudos acerca das ciências criminais; sua relevância encontra-se na capacidade de oferecer tratamento e não apenas penalidades. O Estado tutela formas diferentes de acompanhamento aos que para a lei praticaram infrações. </w:t>
      </w:r>
    </w:p>
    <w:p w:rsidR="00790DFC" w:rsidRPr="00144DE2" w:rsidRDefault="00790DFC" w:rsidP="004950E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 xml:space="preserve">A legislação em vigor atualmente, nos termos do art. 32 do Decreto Lei nº </w:t>
      </w:r>
      <w:r w:rsidRPr="00144DE2">
        <w:rPr>
          <w:rFonts w:eastAsia="Times New Roman"/>
          <w:bCs/>
          <w:sz w:val="24"/>
          <w:szCs w:val="24"/>
        </w:rPr>
        <w:t>2.848, de 7 de dezembro de 1940,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sz w:val="24"/>
          <w:szCs w:val="24"/>
        </w:rPr>
        <w:t>prevê como penas, as privativas de liber</w:t>
      </w:r>
      <w:r w:rsidR="004950EC">
        <w:rPr>
          <w:sz w:val="24"/>
          <w:szCs w:val="24"/>
        </w:rPr>
        <w:t xml:space="preserve">dade, as restritivas de direito </w:t>
      </w:r>
      <w:r w:rsidRPr="00144DE2">
        <w:rPr>
          <w:sz w:val="24"/>
          <w:szCs w:val="24"/>
        </w:rPr>
        <w:t>e de multa (pecuniária) (Brasil, 1940). Corroborando também, o art. 34, art. 35 e art. 36</w:t>
      </w:r>
      <w:r>
        <w:rPr>
          <w:sz w:val="24"/>
          <w:szCs w:val="24"/>
        </w:rPr>
        <w:t xml:space="preserve"> </w:t>
      </w:r>
      <w:r w:rsidRPr="00144DE2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144DE2">
        <w:rPr>
          <w:sz w:val="24"/>
          <w:szCs w:val="24"/>
        </w:rPr>
        <w:t xml:space="preserve">Decreto Lei nº </w:t>
      </w:r>
      <w:r w:rsidRPr="00144DE2">
        <w:rPr>
          <w:rFonts w:eastAsia="Times New Roman"/>
          <w:bCs/>
          <w:sz w:val="24"/>
          <w:szCs w:val="24"/>
        </w:rPr>
        <w:t xml:space="preserve">2.848, de 7 de dezembro de 1940, estabelece </w:t>
      </w:r>
      <w:r w:rsidRPr="00144DE2">
        <w:rPr>
          <w:sz w:val="24"/>
          <w:szCs w:val="24"/>
        </w:rPr>
        <w:t xml:space="preserve">como regime de cumprimento de pena, o fechado, semi-aberto e aberto (Brasil, 1940). </w:t>
      </w:r>
    </w:p>
    <w:p w:rsidR="004950EC" w:rsidRDefault="004950E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4950EC" w:rsidRDefault="004950E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4950EC" w:rsidRDefault="004950E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790DFC" w:rsidRPr="00144DE2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O Brasil implementou ações e locais ao longo dos anos, para que pudesse realizar o tratamento de forma adequada aos indivíduos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>que cometessem infrações. No entanto, com a evolução de estudos e questões relacionadas às políticas públicas, foram surgindo preceitos e normas de maior e melhor abrangência, visando também a dignidade da pessoa humana.</w:t>
      </w:r>
    </w:p>
    <w:p w:rsidR="00790DFC" w:rsidRDefault="00790DFC" w:rsidP="0083141A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44DE2">
        <w:rPr>
          <w:rFonts w:eastAsia="Times New Roman"/>
          <w:bCs/>
          <w:sz w:val="24"/>
          <w:szCs w:val="24"/>
        </w:rPr>
        <w:t xml:space="preserve">Desta forma, é igualmente importante citar a Lei nº 7.210, de 11 de julho de 1984, que estabelece as formas e disposições sobre a aplicação da execução penal </w:t>
      </w:r>
      <w:r w:rsidRPr="00144DE2">
        <w:rPr>
          <w:sz w:val="24"/>
          <w:szCs w:val="24"/>
          <w:shd w:val="clear" w:color="auto" w:fill="FFFFFF"/>
        </w:rPr>
        <w:t>(Brasil, 1984).</w:t>
      </w:r>
      <w:r>
        <w:rPr>
          <w:sz w:val="24"/>
          <w:szCs w:val="24"/>
          <w:shd w:val="clear" w:color="auto" w:fill="FFFFFF"/>
        </w:rPr>
        <w:t xml:space="preserve"> </w:t>
      </w:r>
      <w:r w:rsidRPr="00144DE2">
        <w:rPr>
          <w:sz w:val="24"/>
          <w:szCs w:val="24"/>
          <w:shd w:val="clear" w:color="auto" w:fill="FFFFFF"/>
        </w:rPr>
        <w:t>Com isso, assegura-se também a garantia assistencial de um tratamento que não seja real</w:t>
      </w:r>
      <w:r>
        <w:rPr>
          <w:sz w:val="24"/>
          <w:szCs w:val="24"/>
          <w:shd w:val="clear" w:color="auto" w:fill="FFFFFF"/>
        </w:rPr>
        <w:t xml:space="preserve">izado </w:t>
      </w:r>
      <w:r w:rsidRPr="00144DE2">
        <w:rPr>
          <w:sz w:val="24"/>
          <w:szCs w:val="24"/>
          <w:shd w:val="clear" w:color="auto" w:fill="FFFFFF"/>
        </w:rPr>
        <w:t>de forma perpétua e sem o mínimo de sensibilidade para com a condição de cada um.</w:t>
      </w:r>
    </w:p>
    <w:p w:rsidR="0083141A" w:rsidRPr="0083141A" w:rsidRDefault="0083141A" w:rsidP="0083141A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p w:rsidR="00790DFC" w:rsidRPr="00144DE2" w:rsidRDefault="00790DFC" w:rsidP="00790DFC">
      <w:pPr>
        <w:spacing w:line="360" w:lineRule="auto"/>
        <w:jc w:val="both"/>
        <w:rPr>
          <w:b/>
          <w:sz w:val="24"/>
          <w:szCs w:val="24"/>
          <w:shd w:val="clear" w:color="auto" w:fill="FFFFFF"/>
        </w:rPr>
      </w:pPr>
      <w:r w:rsidRPr="00144DE2">
        <w:rPr>
          <w:b/>
          <w:sz w:val="24"/>
          <w:szCs w:val="24"/>
          <w:shd w:val="clear" w:color="auto" w:fill="FFFFFF"/>
        </w:rPr>
        <w:t>4.2 Experi</w:t>
      </w:r>
      <w:r>
        <w:rPr>
          <w:b/>
          <w:sz w:val="24"/>
          <w:szCs w:val="24"/>
          <w:shd w:val="clear" w:color="auto" w:fill="FFFFFF"/>
        </w:rPr>
        <w:t>ência prática e relato acerca da</w:t>
      </w:r>
      <w:r w:rsidRPr="00144DE2">
        <w:rPr>
          <w:b/>
          <w:sz w:val="24"/>
          <w:szCs w:val="24"/>
          <w:shd w:val="clear" w:color="auto" w:fill="FFFFFF"/>
        </w:rPr>
        <w:t xml:space="preserve"> pesquisa de campo desenvolvida</w:t>
      </w:r>
    </w:p>
    <w:p w:rsidR="00790DFC" w:rsidRDefault="00790DFC" w:rsidP="0083141A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As informações dispostas aqui, representam um recorte fidedigno de uma parte imprescindível à conclusão desta pesquisa científica, buscando assim descrever a entrevista e observações realizadas e a própria realidade acerca do tratament</w:t>
      </w:r>
      <w:r w:rsidR="0083141A">
        <w:rPr>
          <w:sz w:val="24"/>
          <w:szCs w:val="24"/>
        </w:rPr>
        <w:t xml:space="preserve">o e da visão social e jurídica, </w:t>
      </w:r>
      <w:r w:rsidRPr="00144DE2">
        <w:rPr>
          <w:sz w:val="24"/>
          <w:szCs w:val="24"/>
        </w:rPr>
        <w:t xml:space="preserve">quanto à população prisional no município de Piripiri-Piauí. Realizou-se visita técnica a fim de subsidiar aspectos quantitativos e qualitativos. </w:t>
      </w:r>
    </w:p>
    <w:p w:rsidR="00790DFC" w:rsidRDefault="00790DFC" w:rsidP="00790DFC">
      <w:pPr>
        <w:spacing w:line="360" w:lineRule="auto"/>
        <w:ind w:firstLine="851"/>
        <w:jc w:val="both"/>
        <w:rPr>
          <w:sz w:val="24"/>
          <w:szCs w:val="24"/>
        </w:rPr>
      </w:pPr>
      <w:r w:rsidRPr="00144DE2">
        <w:rPr>
          <w:sz w:val="24"/>
          <w:szCs w:val="24"/>
        </w:rPr>
        <w:t>O roteiro foi disposto em perguntas abertas, para que fosse possível coletar os dados de forma mais tranquila ao falar sobre o assunto. Não foram feitos registros de fotos, nem gravações, a fim de resguardar a total privacidade do públ</w:t>
      </w:r>
      <w:r>
        <w:rPr>
          <w:sz w:val="24"/>
          <w:szCs w:val="24"/>
        </w:rPr>
        <w:t xml:space="preserve">ico-alvo e do objeto central da </w:t>
      </w:r>
      <w:r w:rsidRPr="00144DE2">
        <w:rPr>
          <w:sz w:val="24"/>
          <w:szCs w:val="24"/>
        </w:rPr>
        <w:t>presente pesquisa.</w:t>
      </w:r>
      <w:r>
        <w:rPr>
          <w:sz w:val="24"/>
          <w:szCs w:val="24"/>
        </w:rPr>
        <w:t xml:space="preserve"> </w:t>
      </w:r>
    </w:p>
    <w:p w:rsidR="00790DFC" w:rsidRPr="00144DE2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 xml:space="preserve">O estudo prático, foi realizado, como já descrito, na </w:t>
      </w:r>
      <w:r w:rsidRPr="00144DE2">
        <w:rPr>
          <w:sz w:val="24"/>
          <w:szCs w:val="24"/>
        </w:rPr>
        <w:t>4ª Delegacia Regional de Polícia Civil de Piripiri-PI</w:t>
      </w:r>
      <w:r w:rsidRPr="00144DE2">
        <w:rPr>
          <w:rFonts w:eastAsia="Times New Roman"/>
          <w:bCs/>
          <w:sz w:val="24"/>
          <w:szCs w:val="24"/>
        </w:rPr>
        <w:t>, no mês de novembro de 2023. Na ocasião participaram, a autora da pesquisa científica, objeto deste trabalho e os profissionais que atuam diretamente com indivíduos infratores.</w:t>
      </w:r>
    </w:p>
    <w:p w:rsidR="00790DFC" w:rsidRPr="00144DE2" w:rsidRDefault="00790DFC" w:rsidP="004950E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Segundo o que foi possível aferir quanto aos dados coletados, verificou-se que os direitos humanos são amplamente garantidos, o local que recebe inicialmente os indivíduos,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 xml:space="preserve">dispõe de toda a estrutura necessária para amparar tal situação, contando com tratamento e higienização adequada, banheiros, refeições fornecidas </w:t>
      </w:r>
      <w:r w:rsidR="004950EC">
        <w:rPr>
          <w:rFonts w:eastAsia="Times New Roman"/>
          <w:bCs/>
          <w:sz w:val="24"/>
          <w:szCs w:val="24"/>
        </w:rPr>
        <w:t xml:space="preserve">pelo Estado, assistência médica </w:t>
      </w:r>
      <w:r w:rsidRPr="00144DE2">
        <w:rPr>
          <w:rFonts w:eastAsia="Times New Roman"/>
          <w:bCs/>
          <w:sz w:val="24"/>
          <w:szCs w:val="24"/>
        </w:rPr>
        <w:t>(quando necessária). Neste sentido, a dignidade da pessoa humana é assegurada, ainda que se trate de pessoas que cometeram crimes de maior gravidade.</w:t>
      </w:r>
    </w:p>
    <w:p w:rsidR="004950EC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Salienta-se ainda</w:t>
      </w:r>
      <w:r>
        <w:rPr>
          <w:rFonts w:eastAsia="Times New Roman"/>
          <w:bCs/>
          <w:sz w:val="24"/>
          <w:szCs w:val="24"/>
        </w:rPr>
        <w:t>,</w:t>
      </w:r>
      <w:r w:rsidRPr="00144DE2">
        <w:rPr>
          <w:rFonts w:eastAsia="Times New Roman"/>
          <w:bCs/>
          <w:sz w:val="24"/>
          <w:szCs w:val="24"/>
        </w:rPr>
        <w:t xml:space="preserve"> que há, pela necessidade demonstrada, tratamento diferenciado </w:t>
      </w:r>
      <w:r>
        <w:rPr>
          <w:rFonts w:eastAsia="Times New Roman"/>
          <w:bCs/>
          <w:sz w:val="24"/>
          <w:szCs w:val="24"/>
        </w:rPr>
        <w:t xml:space="preserve">quanto ao adolescente infrator, </w:t>
      </w:r>
      <w:r w:rsidRPr="00144DE2">
        <w:rPr>
          <w:rFonts w:eastAsia="Times New Roman"/>
          <w:bCs/>
          <w:sz w:val="24"/>
          <w:szCs w:val="24"/>
        </w:rPr>
        <w:t xml:space="preserve">as mulheres, e presos por inadimplemento de pensão </w:t>
      </w:r>
    </w:p>
    <w:p w:rsidR="004950EC" w:rsidRDefault="004950E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4950EC" w:rsidRDefault="004950E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790DFC" w:rsidRPr="00144DE2" w:rsidRDefault="00790DFC" w:rsidP="004950EC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alimentícia.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>O município evidencia uma realidade mais amena atualmente, no tocante à redução dos índices de criminali</w:t>
      </w:r>
      <w:r>
        <w:rPr>
          <w:rFonts w:eastAsia="Times New Roman"/>
          <w:bCs/>
          <w:sz w:val="24"/>
          <w:szCs w:val="24"/>
        </w:rPr>
        <w:t xml:space="preserve">dade. A dificuldade vivenciada </w:t>
      </w:r>
      <w:r w:rsidRPr="00144DE2">
        <w:rPr>
          <w:rFonts w:eastAsia="Times New Roman"/>
          <w:bCs/>
          <w:sz w:val="24"/>
          <w:szCs w:val="24"/>
        </w:rPr>
        <w:t>é</w:t>
      </w:r>
      <w:r>
        <w:rPr>
          <w:rFonts w:eastAsia="Times New Roman"/>
          <w:bCs/>
          <w:sz w:val="24"/>
          <w:szCs w:val="24"/>
        </w:rPr>
        <w:t>,</w:t>
      </w:r>
      <w:r w:rsidRPr="00144DE2">
        <w:rPr>
          <w:rFonts w:eastAsia="Times New Roman"/>
          <w:bCs/>
          <w:sz w:val="24"/>
          <w:szCs w:val="24"/>
        </w:rPr>
        <w:t xml:space="preserve"> em suma, mais uma questão de infraestrutura, quanto ao transporte de presos, deslocamento para as audiências de custódia.</w:t>
      </w:r>
    </w:p>
    <w:p w:rsidR="00790DFC" w:rsidRDefault="00790DFC" w:rsidP="0083141A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De modo geral, o que precisa melhorar quanto às políticas públicas, legislação penal e sistema de apoio, é principalmente quanto à progressão de pena, que na realidade, não ocorre da forma que deveria, pois a lei em si, atende às demandas, se cumprida da forma que deve ser.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>O maior desafio enfrentado é quanto ao risco de violência dos profissionais que lidam diretamente com esse ambiente a que são expostos, pela grande visibilidade e vulnerabilidade.</w:t>
      </w:r>
    </w:p>
    <w:p w:rsidR="00790DFC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Os tipos penais mais recorrentes, apesar de se acreditar que sejam as condutas mais graves e atos mais severos; é mais comum a ocorrência de crimes de menor potencial ofensivo e as contravenções.</w:t>
      </w:r>
    </w:p>
    <w:p w:rsidR="00790DFC" w:rsidRPr="00144DE2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Na prática a atuação policial funciona da seguinte forma, a polícia civil pode desempenhar ações de prisão em flagrante, mandado de prisão, garantir que seja feito o exame de corpo de delito e levar até as audiências de custódia, dentre outros.</w:t>
      </w:r>
    </w:p>
    <w:p w:rsidR="00790DFC" w:rsidRPr="00144DE2" w:rsidRDefault="00790DFC" w:rsidP="00790DFC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Um dado bastante relevante constatado foi quanto à capacitação e cursos extras, garantindo um amplo e qualificado serviço; a Secretaria Nacional de Segurança Pública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>(SENASP) fornece cursos gratuitos de direitos humanos, para os profissionais que atuam nesta área, policiais.</w:t>
      </w:r>
    </w:p>
    <w:p w:rsidR="00790DFC" w:rsidRPr="00144DE2" w:rsidRDefault="00790DFC" w:rsidP="00790DF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Atualmente (até o dia em que foi realizada a pesquisa prática), a comarca de Piripiri registra uma população total de cento e vinte e um (121) indivíduos, entre presos provisórios e condenações em definitivo. Além disso, a Delegacia conta com trinta policiais (30) atuantes no município.</w:t>
      </w:r>
    </w:p>
    <w:p w:rsidR="0083141A" w:rsidRDefault="00790DFC" w:rsidP="004950E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Constatou-se o trabalho digno efetuado e a garantia de direitos humanos a toda a população que é submetida ao tratamento prisional no município; bem como a eficácia e o apoio às medidas essenciais ao cumprimento da legislação, sobretudo, o trabalho em equipe.</w:t>
      </w:r>
    </w:p>
    <w:p w:rsidR="004950EC" w:rsidRPr="004950EC" w:rsidRDefault="004950EC" w:rsidP="004950EC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:rsidR="004950EC" w:rsidRDefault="00B155F2" w:rsidP="00B155F2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 xml:space="preserve">Constatou-se após pesquisas teóricas e práticas, que os objetivos do estudo foram alcançados e a problemática foi respondida. Diante do exposto, demonstra-se a necessidade de </w:t>
      </w:r>
    </w:p>
    <w:p w:rsidR="004950EC" w:rsidRDefault="004950EC" w:rsidP="00B155F2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4950EC" w:rsidRDefault="004950EC" w:rsidP="00B155F2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</w:p>
    <w:p w:rsidR="00B155F2" w:rsidRPr="00144DE2" w:rsidRDefault="00B155F2" w:rsidP="004950EC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 xml:space="preserve">se estabelecer um olhar mais crítico perante as vivências sociais, humanas e jurídicas, no tocante às políticas públicas de enfrentamento às demandas supramencionadas. </w:t>
      </w:r>
    </w:p>
    <w:p w:rsidR="00B155F2" w:rsidRDefault="00B155F2" w:rsidP="0083141A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>Desse modo, também não foi encontrada nenhuma aparente conduta que dificultasse o processo de estudo, pesquisa e conclusão.</w:t>
      </w:r>
      <w:r>
        <w:rPr>
          <w:rFonts w:eastAsia="Times New Roman"/>
          <w:bCs/>
          <w:sz w:val="24"/>
          <w:szCs w:val="24"/>
        </w:rPr>
        <w:t xml:space="preserve"> </w:t>
      </w:r>
      <w:r w:rsidRPr="00144DE2">
        <w:rPr>
          <w:rFonts w:eastAsia="Times New Roman"/>
          <w:bCs/>
          <w:sz w:val="24"/>
          <w:szCs w:val="24"/>
        </w:rPr>
        <w:t>A pesquisa em questão almejou a contribuição para os estudos acerca do referido tema, o qual foi possível observar informações relevantes sobre o contexto. Para além do que já foi discutido aqui, os resultados perceptíveis quanto ao enfoque principal do trabalho, verificaram-se através de estudos e análises críticas.</w:t>
      </w:r>
    </w:p>
    <w:p w:rsidR="00CB32BF" w:rsidRDefault="00CB32BF" w:rsidP="0083141A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O sistema prisional de forma geral, existe em um contexto que busca pela ressocialização, mas muitas vezes se depara com inúmeros fatores que o transformam em uma realidade complexa, seguindo um outro viés que demonstra fatores igualmente relevantes, mas passíveis de dúvidas. Vale ressaltar que, o tema aqui exposto, está bem distante de ser equilibrar-se em uma verdade absoluta, há que observar tudo o que o cerca e todas as necessidades que surgem.</w:t>
      </w:r>
    </w:p>
    <w:p w:rsidR="00B155F2" w:rsidRDefault="00B155F2" w:rsidP="00B155F2">
      <w:pPr>
        <w:spacing w:line="360" w:lineRule="auto"/>
        <w:ind w:firstLine="851"/>
        <w:jc w:val="both"/>
        <w:rPr>
          <w:rFonts w:eastAsia="Times New Roman"/>
          <w:bCs/>
          <w:sz w:val="24"/>
          <w:szCs w:val="24"/>
        </w:rPr>
      </w:pPr>
      <w:r w:rsidRPr="00144DE2">
        <w:rPr>
          <w:rFonts w:eastAsia="Times New Roman"/>
          <w:bCs/>
          <w:sz w:val="24"/>
          <w:szCs w:val="24"/>
        </w:rPr>
        <w:t xml:space="preserve">Sendo assim, se na Constituição Federal, na Declaração Universal dos Direitos Humanos, no Pacto de San José da Costa Rica e em tantos outros textos jurídicos e sociais, estão descritos os aspectos mínimos que devem ser garantidos às pessoas em geral, aqui ao longo deste trabalho, se pôde perceber, a real dimensão de tal estudo empreendido. </w:t>
      </w:r>
    </w:p>
    <w:p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:rsidR="0014789D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:rsidR="00B155F2" w:rsidRPr="0083141A" w:rsidRDefault="00B155F2" w:rsidP="00B155F2">
      <w:pPr>
        <w:rPr>
          <w:sz w:val="24"/>
          <w:szCs w:val="24"/>
        </w:rPr>
      </w:pPr>
      <w:r w:rsidRPr="0083141A">
        <w:rPr>
          <w:sz w:val="24"/>
          <w:szCs w:val="24"/>
        </w:rPr>
        <w:t xml:space="preserve">BRASIL. [Lei Nº 2.848 (1940)]. </w:t>
      </w:r>
      <w:r w:rsidRPr="0083141A">
        <w:rPr>
          <w:b/>
          <w:sz w:val="24"/>
          <w:szCs w:val="24"/>
        </w:rPr>
        <w:t>Código Penal.</w:t>
      </w:r>
      <w:r w:rsidRPr="0083141A">
        <w:rPr>
          <w:sz w:val="24"/>
          <w:szCs w:val="24"/>
        </w:rPr>
        <w:t xml:space="preserve"> Brasília, DF: Presidência da República. Disponível em: </w:t>
      </w:r>
      <w:hyperlink r:id="rId10" w:history="1">
        <w:r w:rsidRPr="0083141A">
          <w:rPr>
            <w:rStyle w:val="Hyperlink"/>
            <w:color w:val="auto"/>
            <w:sz w:val="24"/>
            <w:szCs w:val="24"/>
            <w:u w:val="none"/>
          </w:rPr>
          <w:t>https://www.planalto.gov.br/ccivil_03/decreto-lei/Del2848compilado.htm</w:t>
        </w:r>
      </w:hyperlink>
      <w:r w:rsidRPr="0083141A">
        <w:rPr>
          <w:sz w:val="24"/>
          <w:szCs w:val="24"/>
        </w:rPr>
        <w:t>. Acesso em: 18 nov 2023.</w:t>
      </w:r>
    </w:p>
    <w:p w:rsidR="0083141A" w:rsidRPr="0083141A" w:rsidRDefault="0083141A" w:rsidP="00B155F2">
      <w:pPr>
        <w:rPr>
          <w:sz w:val="24"/>
          <w:szCs w:val="24"/>
        </w:rPr>
      </w:pPr>
    </w:p>
    <w:p w:rsidR="00B155F2" w:rsidRPr="0083141A" w:rsidRDefault="00B155F2" w:rsidP="00B155F2">
      <w:pPr>
        <w:rPr>
          <w:sz w:val="24"/>
          <w:szCs w:val="24"/>
        </w:rPr>
      </w:pPr>
      <w:r w:rsidRPr="0083141A">
        <w:rPr>
          <w:sz w:val="24"/>
          <w:szCs w:val="24"/>
        </w:rPr>
        <w:t xml:space="preserve">BRASIL. [Lei Nº 7.210 (1984)]. </w:t>
      </w:r>
      <w:r w:rsidRPr="0083141A">
        <w:rPr>
          <w:b/>
          <w:sz w:val="24"/>
          <w:szCs w:val="24"/>
        </w:rPr>
        <w:t>Lei de Execução Penal.</w:t>
      </w:r>
      <w:r w:rsidRPr="0083141A">
        <w:rPr>
          <w:sz w:val="24"/>
          <w:szCs w:val="24"/>
        </w:rPr>
        <w:t xml:space="preserve"> Brasília, DF: Presidência da República. Disponível em:</w:t>
      </w:r>
      <w:hyperlink r:id="rId11" w:history="1">
        <w:r w:rsidRPr="0083141A">
          <w:rPr>
            <w:rStyle w:val="Hyperlink"/>
            <w:color w:val="auto"/>
            <w:sz w:val="24"/>
            <w:szCs w:val="24"/>
            <w:u w:val="none"/>
          </w:rPr>
          <w:t>https://www.planalto.gov.br/ccivil_03/leis/l7210.htm</w:t>
        </w:r>
      </w:hyperlink>
      <w:r w:rsidRPr="0083141A">
        <w:rPr>
          <w:sz w:val="24"/>
          <w:szCs w:val="24"/>
        </w:rPr>
        <w:t>. Acesso em: 18 nov 2023.</w:t>
      </w:r>
    </w:p>
    <w:p w:rsidR="0083141A" w:rsidRPr="0083141A" w:rsidRDefault="0083141A" w:rsidP="00B155F2">
      <w:pPr>
        <w:rPr>
          <w:sz w:val="24"/>
          <w:szCs w:val="24"/>
        </w:rPr>
      </w:pP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  <w:r w:rsidRPr="0083141A">
        <w:rPr>
          <w:sz w:val="24"/>
          <w:szCs w:val="24"/>
        </w:rPr>
        <w:t xml:space="preserve">BARCINSKI, M.; CÚNICO, S. D. Os efeitos inviabilizadores do cárcere: as contradições do sistema prisional. </w:t>
      </w:r>
      <w:r w:rsidRPr="0083141A">
        <w:rPr>
          <w:b/>
          <w:sz w:val="24"/>
          <w:szCs w:val="24"/>
          <w:shd w:val="clear" w:color="auto" w:fill="FFFFFF"/>
        </w:rPr>
        <w:t>Revista: Psicologia</w:t>
      </w:r>
      <w:r w:rsidRPr="0083141A">
        <w:rPr>
          <w:sz w:val="24"/>
          <w:szCs w:val="24"/>
          <w:shd w:val="clear" w:color="auto" w:fill="FFFFFF"/>
        </w:rPr>
        <w:t xml:space="preserve">. </w:t>
      </w:r>
      <w:r w:rsidRPr="0083141A">
        <w:rPr>
          <w:sz w:val="24"/>
          <w:szCs w:val="24"/>
        </w:rPr>
        <w:t xml:space="preserve">Pontifícia Universidade Católica do Rio Grande do Sul (PUCRS)-Br. </w:t>
      </w:r>
      <w:r w:rsidRPr="0083141A">
        <w:rPr>
          <w:sz w:val="24"/>
          <w:szCs w:val="24"/>
          <w:shd w:val="clear" w:color="auto" w:fill="FFFFFF"/>
        </w:rPr>
        <w:t>2014, Vol.28 (2), 63-70.</w:t>
      </w:r>
    </w:p>
    <w:p w:rsidR="003F78B2" w:rsidRDefault="003F78B2" w:rsidP="00B155F2">
      <w:pPr>
        <w:contextualSpacing/>
        <w:rPr>
          <w:sz w:val="24"/>
          <w:szCs w:val="24"/>
          <w:shd w:val="clear" w:color="auto" w:fill="FFFFFF"/>
        </w:rPr>
      </w:pP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  <w:r w:rsidRPr="0083141A">
        <w:rPr>
          <w:sz w:val="24"/>
          <w:szCs w:val="24"/>
          <w:shd w:val="clear" w:color="auto" w:fill="FFFFFF"/>
        </w:rPr>
        <w:t xml:space="preserve">BATISTELA, Jamila Eliza; AMARAL, Marilda Ruiz Andrade. </w:t>
      </w:r>
      <w:r w:rsidRPr="0083141A">
        <w:rPr>
          <w:b/>
          <w:sz w:val="24"/>
          <w:szCs w:val="24"/>
          <w:shd w:val="clear" w:color="auto" w:fill="FFFFFF"/>
        </w:rPr>
        <w:t>Breve Histórico do Sistema Prisional.</w:t>
      </w:r>
      <w:r w:rsidRPr="0083141A">
        <w:rPr>
          <w:sz w:val="24"/>
          <w:szCs w:val="24"/>
          <w:shd w:val="clear" w:color="auto" w:fill="FFFFFF"/>
        </w:rPr>
        <w:t xml:space="preserve"> Faculdades Integradas “Antônio Eufrásio de Toledo”. 2008. Disponível em: </w:t>
      </w:r>
      <w:hyperlink r:id="rId12" w:history="1">
        <w:r w:rsidRPr="0083141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http://intertemas.toledoprudente.edu.br/index.php/ETIC/article/viewFile/1662/1584</w:t>
        </w:r>
      </w:hyperlink>
      <w:r w:rsidRPr="0083141A">
        <w:rPr>
          <w:sz w:val="24"/>
          <w:szCs w:val="24"/>
          <w:shd w:val="clear" w:color="auto" w:fill="FFFFFF"/>
        </w:rPr>
        <w:t>. Acesso em: 11 nov 2023.</w:t>
      </w: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  <w:r w:rsidRPr="0083141A">
        <w:rPr>
          <w:sz w:val="24"/>
          <w:szCs w:val="24"/>
          <w:shd w:val="clear" w:color="auto" w:fill="FFFFFF"/>
        </w:rPr>
        <w:t xml:space="preserve">BECCARIA, Cesare. </w:t>
      </w:r>
      <w:r w:rsidRPr="0083141A">
        <w:rPr>
          <w:b/>
          <w:sz w:val="24"/>
          <w:szCs w:val="24"/>
          <w:shd w:val="clear" w:color="auto" w:fill="FFFFFF"/>
        </w:rPr>
        <w:t>Dos Delitos e das Penas</w:t>
      </w:r>
      <w:r w:rsidRPr="0083141A">
        <w:rPr>
          <w:sz w:val="24"/>
          <w:szCs w:val="24"/>
          <w:shd w:val="clear" w:color="auto" w:fill="FFFFFF"/>
        </w:rPr>
        <w:t>. Edição: Ridendo</w:t>
      </w:r>
      <w:r w:rsidR="00707B4C">
        <w:rPr>
          <w:sz w:val="24"/>
          <w:szCs w:val="24"/>
          <w:shd w:val="clear" w:color="auto" w:fill="FFFFFF"/>
        </w:rPr>
        <w:t xml:space="preserve"> </w:t>
      </w:r>
      <w:r w:rsidRPr="0083141A">
        <w:rPr>
          <w:sz w:val="24"/>
          <w:szCs w:val="24"/>
          <w:shd w:val="clear" w:color="auto" w:fill="FFFFFF"/>
        </w:rPr>
        <w:t>Castigat Mores. 1764.</w:t>
      </w: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</w:p>
    <w:p w:rsidR="004950EC" w:rsidRDefault="004950EC" w:rsidP="00B155F2">
      <w:pPr>
        <w:rPr>
          <w:sz w:val="24"/>
          <w:szCs w:val="24"/>
        </w:rPr>
      </w:pPr>
    </w:p>
    <w:p w:rsidR="0083141A" w:rsidRPr="0083141A" w:rsidRDefault="00B155F2" w:rsidP="00B155F2">
      <w:pPr>
        <w:rPr>
          <w:sz w:val="24"/>
          <w:szCs w:val="24"/>
        </w:rPr>
      </w:pPr>
      <w:r w:rsidRPr="0083141A">
        <w:rPr>
          <w:sz w:val="24"/>
          <w:szCs w:val="24"/>
        </w:rPr>
        <w:t xml:space="preserve">CASCAES, IldaciFrogel; ROSA, Ana Paula Klahold. </w:t>
      </w:r>
      <w:r w:rsidRPr="0083141A">
        <w:rPr>
          <w:b/>
          <w:sz w:val="24"/>
          <w:szCs w:val="24"/>
        </w:rPr>
        <w:t xml:space="preserve">Pesquisa Científica: Uma breve abordagem. </w:t>
      </w:r>
      <w:r w:rsidRPr="0083141A">
        <w:rPr>
          <w:sz w:val="24"/>
          <w:szCs w:val="24"/>
        </w:rPr>
        <w:t>Revista Maiêutica, Indaial, 2018.</w:t>
      </w:r>
    </w:p>
    <w:p w:rsidR="0083141A" w:rsidRPr="0083141A" w:rsidRDefault="0083141A" w:rsidP="00B155F2">
      <w:pPr>
        <w:rPr>
          <w:sz w:val="24"/>
          <w:szCs w:val="24"/>
        </w:rPr>
      </w:pPr>
    </w:p>
    <w:p w:rsidR="00B155F2" w:rsidRPr="0083141A" w:rsidRDefault="00B155F2" w:rsidP="00B155F2">
      <w:pPr>
        <w:rPr>
          <w:sz w:val="24"/>
          <w:szCs w:val="24"/>
        </w:rPr>
      </w:pPr>
      <w:r w:rsidRPr="0083141A">
        <w:rPr>
          <w:sz w:val="24"/>
          <w:szCs w:val="24"/>
          <w:shd w:val="clear" w:color="auto" w:fill="FFFFFF"/>
        </w:rPr>
        <w:t xml:space="preserve">CRUZ, Rafael Batista; OLIVEIRA, Pedro Henrique. Do surgimento, evolução histórica, conceituação e regulamentações do Sistema Prisional Brasileiro e seus reflexos na ressocialização do preso. </w:t>
      </w:r>
      <w:r w:rsidRPr="0083141A">
        <w:rPr>
          <w:b/>
          <w:sz w:val="24"/>
          <w:szCs w:val="24"/>
          <w:shd w:val="clear" w:color="auto" w:fill="FFFFFF"/>
        </w:rPr>
        <w:t>Revista ft</w:t>
      </w:r>
      <w:r w:rsidRPr="0083141A">
        <w:rPr>
          <w:sz w:val="24"/>
          <w:szCs w:val="24"/>
          <w:shd w:val="clear" w:color="auto" w:fill="FFFFFF"/>
        </w:rPr>
        <w:t xml:space="preserve">. 2023. Disponível em: </w:t>
      </w:r>
      <w:hyperlink r:id="rId13" w:history="1">
        <w:r w:rsidRPr="0083141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https://revistaft.com.br/do-surgimento-evolucao-historica-conceituacao-e-regulamentacoes-do-sistema-prisional-brasileiro-e-seus-reflexos-na-ressocializacao-do-preso/</w:t>
        </w:r>
      </w:hyperlink>
      <w:r w:rsidRPr="0083141A">
        <w:rPr>
          <w:sz w:val="24"/>
          <w:szCs w:val="24"/>
          <w:shd w:val="clear" w:color="auto" w:fill="FFFFFF"/>
        </w:rPr>
        <w:t>. Acesso em: 11 nov 2023.</w:t>
      </w:r>
    </w:p>
    <w:p w:rsidR="0083141A" w:rsidRPr="0083141A" w:rsidRDefault="0083141A" w:rsidP="00B155F2">
      <w:pPr>
        <w:rPr>
          <w:sz w:val="24"/>
          <w:szCs w:val="24"/>
        </w:rPr>
      </w:pPr>
    </w:p>
    <w:p w:rsidR="00B155F2" w:rsidRPr="0083141A" w:rsidRDefault="00B155F2" w:rsidP="00B155F2">
      <w:pPr>
        <w:rPr>
          <w:sz w:val="24"/>
          <w:szCs w:val="24"/>
        </w:rPr>
      </w:pPr>
      <w:r w:rsidRPr="0083141A">
        <w:rPr>
          <w:sz w:val="24"/>
          <w:szCs w:val="24"/>
          <w:lang w:val="en-US"/>
        </w:rPr>
        <w:t xml:space="preserve">GERHARDT, T. E. </w:t>
      </w:r>
      <w:r w:rsidRPr="0083141A">
        <w:rPr>
          <w:i/>
          <w:sz w:val="24"/>
          <w:szCs w:val="24"/>
          <w:lang w:val="en-US"/>
        </w:rPr>
        <w:t xml:space="preserve">et al. </w:t>
      </w:r>
      <w:r w:rsidRPr="0083141A">
        <w:rPr>
          <w:b/>
          <w:sz w:val="24"/>
          <w:szCs w:val="24"/>
        </w:rPr>
        <w:t xml:space="preserve">Métodos de Pesquisa. </w:t>
      </w:r>
      <w:r w:rsidRPr="0083141A">
        <w:rPr>
          <w:sz w:val="24"/>
          <w:szCs w:val="24"/>
        </w:rPr>
        <w:t>Coordenado pela Universidade</w:t>
      </w:r>
      <w:r w:rsidR="00707B4C">
        <w:rPr>
          <w:sz w:val="24"/>
          <w:szCs w:val="24"/>
        </w:rPr>
        <w:t xml:space="preserve"> </w:t>
      </w:r>
      <w:r w:rsidRPr="0083141A">
        <w:rPr>
          <w:sz w:val="24"/>
          <w:szCs w:val="24"/>
        </w:rPr>
        <w:t>Aberta do Brasil – UAB/UFRGS e pelo Curso de Graduação Tecnológica –Planejamento e Gestão para o Desenvolvimento Rural da SEAD/UFRGS. Porto</w:t>
      </w:r>
      <w:r w:rsidR="00707B4C">
        <w:rPr>
          <w:sz w:val="24"/>
          <w:szCs w:val="24"/>
        </w:rPr>
        <w:t xml:space="preserve"> </w:t>
      </w:r>
      <w:r w:rsidRPr="0083141A">
        <w:rPr>
          <w:sz w:val="24"/>
          <w:szCs w:val="24"/>
        </w:rPr>
        <w:t xml:space="preserve">Alegre, Editora da UFRGS, 2009. </w:t>
      </w:r>
    </w:p>
    <w:p w:rsidR="00B155F2" w:rsidRPr="0083141A" w:rsidRDefault="00B155F2" w:rsidP="00B155F2">
      <w:pPr>
        <w:contextualSpacing/>
        <w:rPr>
          <w:sz w:val="24"/>
          <w:szCs w:val="24"/>
        </w:rPr>
      </w:pPr>
      <w:r w:rsidRPr="0083141A">
        <w:rPr>
          <w:sz w:val="24"/>
          <w:szCs w:val="24"/>
        </w:rPr>
        <w:t xml:space="preserve">LAKATOS, E. M .; MARCONI, M. A. Metodologia Científica. 5. ed. </w:t>
      </w:r>
      <w:r w:rsidRPr="0083141A">
        <w:rPr>
          <w:b/>
          <w:sz w:val="24"/>
          <w:szCs w:val="24"/>
        </w:rPr>
        <w:t>São Paulo:Atlas</w:t>
      </w:r>
      <w:r w:rsidRPr="0083141A">
        <w:rPr>
          <w:sz w:val="24"/>
          <w:szCs w:val="24"/>
        </w:rPr>
        <w:t>,2010.</w:t>
      </w: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</w:p>
    <w:p w:rsidR="00B155F2" w:rsidRPr="0083141A" w:rsidRDefault="00B155F2" w:rsidP="00B155F2">
      <w:pPr>
        <w:contextualSpacing/>
        <w:rPr>
          <w:sz w:val="24"/>
          <w:szCs w:val="24"/>
          <w:shd w:val="clear" w:color="auto" w:fill="FFFFFF"/>
        </w:rPr>
      </w:pPr>
      <w:r w:rsidRPr="0083141A">
        <w:rPr>
          <w:sz w:val="24"/>
          <w:szCs w:val="24"/>
        </w:rPr>
        <w:t xml:space="preserve">LERMEN, H. S. </w:t>
      </w:r>
      <w:r w:rsidRPr="0083141A">
        <w:rPr>
          <w:i/>
          <w:sz w:val="24"/>
          <w:szCs w:val="24"/>
        </w:rPr>
        <w:t>et al</w:t>
      </w:r>
      <w:r w:rsidRPr="0083141A">
        <w:rPr>
          <w:sz w:val="24"/>
          <w:szCs w:val="24"/>
        </w:rPr>
        <w:t xml:space="preserve">. Saúde no cárcere: análise das políticas sociais de saúde voltadas à população prisional brasileira. </w:t>
      </w:r>
      <w:r w:rsidRPr="0083141A">
        <w:rPr>
          <w:b/>
          <w:sz w:val="24"/>
          <w:szCs w:val="24"/>
        </w:rPr>
        <w:t>Physis: Revista de Saúde Coletiva</w:t>
      </w:r>
      <w:r w:rsidRPr="0083141A">
        <w:rPr>
          <w:sz w:val="24"/>
          <w:szCs w:val="24"/>
        </w:rPr>
        <w:t xml:space="preserve">, v. 25, n. Physis, 2015 25(3), jul. 2015. </w:t>
      </w:r>
    </w:p>
    <w:p w:rsidR="00B155F2" w:rsidRPr="0083141A" w:rsidRDefault="00B155F2" w:rsidP="00B155F2">
      <w:pPr>
        <w:pStyle w:val="Corpodetexto"/>
        <w:spacing w:before="158"/>
        <w:ind w:right="603"/>
        <w:contextualSpacing/>
        <w:rPr>
          <w:rFonts w:ascii="Times New Roman" w:hAnsi="Times New Roman" w:cs="Times New Roman"/>
        </w:rPr>
      </w:pPr>
      <w:r w:rsidRPr="0083141A">
        <w:rPr>
          <w:rFonts w:ascii="Times New Roman" w:hAnsi="Times New Roman" w:cs="Times New Roman"/>
        </w:rPr>
        <w:t xml:space="preserve">NUNES, Analice Assunção de Souza. A obra Vigiar e Punir: nascimento da prisão e sua inferência para o Direito Penal e para a Sociedade. </w:t>
      </w:r>
      <w:r w:rsidRPr="0083141A">
        <w:rPr>
          <w:rFonts w:ascii="Times New Roman" w:hAnsi="Times New Roman" w:cs="Times New Roman"/>
          <w:b/>
        </w:rPr>
        <w:t>Fronteiras Interdisciplinares do Direito</w:t>
      </w:r>
      <w:r w:rsidRPr="0083141A">
        <w:rPr>
          <w:rFonts w:ascii="Times New Roman" w:hAnsi="Times New Roman" w:cs="Times New Roman"/>
        </w:rPr>
        <w:t xml:space="preserve">, v.1, 2019. Disponível em: </w:t>
      </w:r>
      <w:hyperlink r:id="rId14" w:history="1">
        <w:r w:rsidRPr="0083141A">
          <w:rPr>
            <w:rStyle w:val="Hyperlink"/>
            <w:rFonts w:ascii="Times New Roman" w:hAnsi="Times New Roman" w:cs="Times New Roman"/>
            <w:color w:val="auto"/>
            <w:u w:val="none"/>
          </w:rPr>
          <w:t>https://revistas.pucsp.br/index.php/fid/article/view/122</w:t>
        </w:r>
      </w:hyperlink>
      <w:r w:rsidRPr="0083141A">
        <w:rPr>
          <w:rFonts w:ascii="Times New Roman" w:hAnsi="Times New Roman" w:cs="Times New Roman"/>
        </w:rPr>
        <w:t>. Acesso em: 12 nov 2023.</w:t>
      </w:r>
    </w:p>
    <w:p w:rsidR="00B155F2" w:rsidRPr="0083141A" w:rsidRDefault="00B155F2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:rsidR="0014789D" w:rsidRDefault="0014789D" w:rsidP="0014789D">
      <w:pPr>
        <w:spacing w:line="360" w:lineRule="auto"/>
        <w:ind w:hanging="1418"/>
        <w:rPr>
          <w:sz w:val="24"/>
          <w:szCs w:val="24"/>
        </w:rPr>
      </w:pPr>
    </w:p>
    <w:p w:rsidR="009944CE" w:rsidRDefault="009944CE" w:rsidP="0014789D">
      <w:pPr>
        <w:pStyle w:val="Rodap"/>
      </w:pPr>
    </w:p>
    <w:p w:rsidR="009944CE" w:rsidRDefault="009944CE" w:rsidP="0014789D">
      <w:pPr>
        <w:pStyle w:val="Rodap"/>
      </w:pPr>
    </w:p>
    <w:p w:rsidR="009944CE" w:rsidRDefault="009944CE" w:rsidP="0014789D">
      <w:pPr>
        <w:pStyle w:val="Rodap"/>
      </w:pPr>
    </w:p>
    <w:p w:rsidR="009944CE" w:rsidRDefault="009944CE" w:rsidP="0014789D">
      <w:pPr>
        <w:pStyle w:val="Rodap"/>
      </w:pPr>
    </w:p>
    <w:p w:rsidR="009944CE" w:rsidRPr="003933B9" w:rsidRDefault="009944CE" w:rsidP="009944CE">
      <w:pPr>
        <w:pStyle w:val="Rodap"/>
      </w:pPr>
    </w:p>
    <w:sectPr w:rsidR="009944CE" w:rsidRPr="003933B9" w:rsidSect="004071DD">
      <w:footerReference w:type="default" r:id="rId15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847" w:rsidRDefault="000F2847" w:rsidP="004071DD">
      <w:r>
        <w:separator/>
      </w:r>
    </w:p>
  </w:endnote>
  <w:endnote w:type="continuationSeparator" w:id="1">
    <w:p w:rsidR="000F2847" w:rsidRDefault="000F2847" w:rsidP="0040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C7" w:rsidRPr="00755D9B" w:rsidRDefault="004A69C7" w:rsidP="004A69C7">
    <w:pPr>
      <w:pStyle w:val="Rodap"/>
      <w:ind w:hanging="1418"/>
      <w:rPr>
        <w:b/>
        <w:bCs/>
      </w:rPr>
    </w:pPr>
    <w:r>
      <w:rPr>
        <w:b/>
        <w:bCs/>
      </w:rPr>
      <w:t>________________________________</w:t>
    </w:r>
  </w:p>
  <w:p w:rsidR="004A69C7" w:rsidRDefault="004A69C7" w:rsidP="004A69C7">
    <w:pPr>
      <w:pStyle w:val="Rodap"/>
      <w:ind w:hanging="1418"/>
      <w:rPr>
        <w:sz w:val="20"/>
        <w:szCs w:val="20"/>
      </w:rPr>
    </w:pPr>
    <w:r w:rsidRPr="00621C3F">
      <w:rPr>
        <w:sz w:val="20"/>
        <w:szCs w:val="20"/>
      </w:rPr>
      <w:t>¹ Graduanda em Direit</w:t>
    </w:r>
    <w:r>
      <w:rPr>
        <w:sz w:val="20"/>
        <w:szCs w:val="20"/>
      </w:rPr>
      <w:t>o – Christus Faculdade do Piauí.</w:t>
    </w:r>
  </w:p>
  <w:p w:rsidR="004A69C7" w:rsidRPr="00621C3F" w:rsidRDefault="004A69C7" w:rsidP="004A69C7">
    <w:pPr>
      <w:pStyle w:val="Rodap"/>
      <w:ind w:hanging="1418"/>
      <w:rPr>
        <w:sz w:val="20"/>
        <w:szCs w:val="20"/>
      </w:rPr>
    </w:pPr>
    <w:r>
      <w:rPr>
        <w:sz w:val="20"/>
        <w:szCs w:val="20"/>
      </w:rPr>
      <w:t>² Graduando</w:t>
    </w:r>
    <w:r w:rsidRPr="00621C3F">
      <w:rPr>
        <w:sz w:val="20"/>
        <w:szCs w:val="20"/>
      </w:rPr>
      <w:t xml:space="preserve"> em Direit</w:t>
    </w:r>
    <w:r>
      <w:rPr>
        <w:sz w:val="20"/>
        <w:szCs w:val="20"/>
      </w:rPr>
      <w:t>o – Christus Faculdade do Piauí</w:t>
    </w:r>
  </w:p>
  <w:p w:rsidR="004A69C7" w:rsidRDefault="004A69C7" w:rsidP="004A69C7">
    <w:pPr>
      <w:pStyle w:val="Rodap"/>
      <w:ind w:hanging="1418"/>
      <w:rPr>
        <w:sz w:val="20"/>
        <w:szCs w:val="20"/>
      </w:rPr>
    </w:pPr>
    <w:r>
      <w:rPr>
        <w:sz w:val="20"/>
        <w:szCs w:val="20"/>
      </w:rPr>
      <w:t>³</w:t>
    </w:r>
    <w:r w:rsidRPr="00621C3F">
      <w:rPr>
        <w:sz w:val="20"/>
        <w:szCs w:val="20"/>
      </w:rPr>
      <w:t xml:space="preserve"> Professora Mestra do Curso de Bacharelado em Direito – Christus Faculdade do Piauí.</w:t>
    </w:r>
  </w:p>
  <w:p w:rsidR="004A69C7" w:rsidRPr="00183F3E" w:rsidRDefault="004A69C7" w:rsidP="004A69C7">
    <w:pPr>
      <w:pStyle w:val="Rodap"/>
      <w:ind w:hanging="1418"/>
      <w:rPr>
        <w:sz w:val="12"/>
        <w:szCs w:val="12"/>
      </w:rPr>
    </w:pPr>
    <w:r w:rsidRPr="00183F3E">
      <w:rPr>
        <w:rFonts w:eastAsia="Times New Roman"/>
        <w:sz w:val="12"/>
        <w:szCs w:val="12"/>
      </w:rPr>
      <w:t>4</w:t>
    </w:r>
    <w:r>
      <w:rPr>
        <w:rFonts w:eastAsia="Times New Roman"/>
        <w:sz w:val="12"/>
        <w:szCs w:val="12"/>
      </w:rPr>
      <w:t xml:space="preserve"> </w:t>
    </w:r>
    <w:r w:rsidRPr="00621C3F">
      <w:rPr>
        <w:sz w:val="20"/>
        <w:szCs w:val="20"/>
      </w:rPr>
      <w:t>Professora Mestra do Curso de Bacharelado em Direito – Christus Faculdade do Piauí.</w:t>
    </w:r>
  </w:p>
  <w:p w:rsidR="00E03F14" w:rsidRDefault="00E03F14" w:rsidP="00CB1ECB">
    <w:pPr>
      <w:pStyle w:val="Rodap"/>
      <w:ind w:hanging="1418"/>
      <w:rPr>
        <w:noProof/>
      </w:rPr>
    </w:pPr>
  </w:p>
  <w:p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1ECB" w:rsidRDefault="00CB1ECB" w:rsidP="00CB1ECB">
    <w:pPr>
      <w:pStyle w:val="Rodap"/>
      <w:ind w:hanging="141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1A" w:rsidRDefault="0083141A" w:rsidP="00CB1ECB">
    <w:pPr>
      <w:pStyle w:val="Rodap"/>
      <w:ind w:hanging="1418"/>
      <w:rPr>
        <w:noProof/>
      </w:rPr>
    </w:pPr>
  </w:p>
  <w:p w:rsidR="0083141A" w:rsidRDefault="0083141A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1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41A" w:rsidRDefault="0083141A" w:rsidP="00CB1ECB">
    <w:pPr>
      <w:pStyle w:val="Rodap"/>
      <w:ind w:hanging="14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847" w:rsidRDefault="000F2847" w:rsidP="004071DD">
      <w:r>
        <w:separator/>
      </w:r>
    </w:p>
  </w:footnote>
  <w:footnote w:type="continuationSeparator" w:id="1">
    <w:p w:rsidR="000F2847" w:rsidRDefault="000F2847" w:rsidP="00407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5469F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531E"/>
    <w:multiLevelType w:val="hybridMultilevel"/>
    <w:tmpl w:val="24C4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5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071DD"/>
    <w:rsid w:val="00044CF3"/>
    <w:rsid w:val="00062FBE"/>
    <w:rsid w:val="000C0A41"/>
    <w:rsid w:val="000D1FDB"/>
    <w:rsid w:val="000F2847"/>
    <w:rsid w:val="00146632"/>
    <w:rsid w:val="0014789D"/>
    <w:rsid w:val="00280A8C"/>
    <w:rsid w:val="002A1E6B"/>
    <w:rsid w:val="00321602"/>
    <w:rsid w:val="0036755F"/>
    <w:rsid w:val="003933B9"/>
    <w:rsid w:val="003F78B2"/>
    <w:rsid w:val="004071DD"/>
    <w:rsid w:val="004220E9"/>
    <w:rsid w:val="00451BFF"/>
    <w:rsid w:val="004950EC"/>
    <w:rsid w:val="004961DC"/>
    <w:rsid w:val="004A69C7"/>
    <w:rsid w:val="00541814"/>
    <w:rsid w:val="005469FC"/>
    <w:rsid w:val="00552968"/>
    <w:rsid w:val="005C4F4F"/>
    <w:rsid w:val="007051A8"/>
    <w:rsid w:val="00707B4C"/>
    <w:rsid w:val="00715E15"/>
    <w:rsid w:val="007242CD"/>
    <w:rsid w:val="00770C83"/>
    <w:rsid w:val="00783E9A"/>
    <w:rsid w:val="00790DFC"/>
    <w:rsid w:val="00804E7E"/>
    <w:rsid w:val="008179CD"/>
    <w:rsid w:val="0083141A"/>
    <w:rsid w:val="00846ACF"/>
    <w:rsid w:val="008865CE"/>
    <w:rsid w:val="009140D1"/>
    <w:rsid w:val="00963E7D"/>
    <w:rsid w:val="009944CE"/>
    <w:rsid w:val="00A72088"/>
    <w:rsid w:val="00B155F2"/>
    <w:rsid w:val="00B512D1"/>
    <w:rsid w:val="00B7370E"/>
    <w:rsid w:val="00B761A1"/>
    <w:rsid w:val="00C43042"/>
    <w:rsid w:val="00CB1ECB"/>
    <w:rsid w:val="00CB32BF"/>
    <w:rsid w:val="00CC3AC7"/>
    <w:rsid w:val="00CF1AD2"/>
    <w:rsid w:val="00DB1935"/>
    <w:rsid w:val="00E03F14"/>
    <w:rsid w:val="00E1448D"/>
    <w:rsid w:val="00E94362"/>
    <w:rsid w:val="00F33874"/>
    <w:rsid w:val="00FA4973"/>
    <w:rsid w:val="00FC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155F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155F2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55F2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vistaft.com.br/do-surgimento-evolucao-historica-conceituacao-e-regulamentacoes-do-sistema-prisional-brasileiro-e-seus-reflexos-na-ressocializacao-do-pres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temas.toledoprudente.edu.br/index.php/ETIC/article/viewFile/1662/15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7210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decreto-lei/Del2848compilado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evistas.pucsp.br/index.php/fid/article/view/1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3437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Cliente</cp:lastModifiedBy>
  <cp:revision>13</cp:revision>
  <cp:lastPrinted>2021-07-28T20:43:00Z</cp:lastPrinted>
  <dcterms:created xsi:type="dcterms:W3CDTF">2025-08-20T11:18:00Z</dcterms:created>
  <dcterms:modified xsi:type="dcterms:W3CDTF">2025-09-12T02:31:00Z</dcterms:modified>
</cp:coreProperties>
</file>