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3BC8" w14:textId="2554F1E4" w:rsidR="00A46C4B" w:rsidRDefault="000B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SUBJETIVIDADE, SAÚDE MENTAL E UNIVERSIDADE</w:t>
      </w:r>
    </w:p>
    <w:p w14:paraId="061A391B" w14:textId="77777777" w:rsidR="00A46C4B" w:rsidRDefault="00A46C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921272" w14:textId="77777777" w:rsidR="0028490C" w:rsidRDefault="002849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0D854B" w14:textId="136383D5" w:rsidR="00A46C4B" w:rsidRDefault="00497E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Simone Monteiro Ribeiro</w:t>
      </w:r>
    </w:p>
    <w:p w14:paraId="1CBF68D6" w14:textId="16E98F84" w:rsidR="00A46C4B" w:rsidRDefault="0049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r w:rsidR="000B723A">
        <w:rPr>
          <w:rFonts w:ascii="Times New Roman" w:eastAsia="Times New Roman" w:hAnsi="Times New Roman" w:cs="Times New Roman"/>
          <w:sz w:val="24"/>
          <w:szCs w:val="24"/>
          <w:lang w:eastAsia="pt-BR"/>
        </w:rPr>
        <w:t>/UnB</w:t>
      </w:r>
    </w:p>
    <w:p w14:paraId="7625A45E" w14:textId="595D7781" w:rsidR="00A46C4B" w:rsidRDefault="00497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simone.ribeiro@unimontes.br</w:t>
      </w:r>
    </w:p>
    <w:p w14:paraId="7B846C37" w14:textId="45DDEAD5" w:rsidR="00A46C4B" w:rsidRDefault="00A46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88054" w14:textId="204FDFB2" w:rsidR="00A46C4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97E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Políticas Públicas e Gestão da Educação</w:t>
      </w:r>
    </w:p>
    <w:p w14:paraId="6C9FE437" w14:textId="59214DAF" w:rsidR="00A46C4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E41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Subjetividade; Saúde Mental; Universidade</w:t>
      </w:r>
    </w:p>
    <w:p w14:paraId="4D02F9AE" w14:textId="77777777" w:rsidR="00A46C4B" w:rsidRDefault="00A46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12F4E" w14:textId="65D1C066" w:rsidR="002F08E3" w:rsidRPr="00162EE9" w:rsidRDefault="00F31CDD" w:rsidP="002F08E3">
      <w:pPr>
        <w:jc w:val="both"/>
        <w:rPr>
          <w:rFonts w:ascii="Times New Roman" w:hAnsi="Times New Roman" w:cs="Times New Roman"/>
          <w:sz w:val="24"/>
          <w:szCs w:val="24"/>
        </w:rPr>
      </w:pPr>
      <w:r w:rsidRPr="00F31CDD">
        <w:rPr>
          <w:rFonts w:ascii="Times New Roman" w:hAnsi="Times New Roman" w:cs="Times New Roman"/>
          <w:sz w:val="24"/>
          <w:szCs w:val="24"/>
        </w:rPr>
        <w:t>Estudo que aborda relações entre educação e saúde</w:t>
      </w:r>
      <w:r w:rsidR="002F08E3">
        <w:rPr>
          <w:rFonts w:ascii="Times New Roman" w:hAnsi="Times New Roman" w:cs="Times New Roman"/>
          <w:sz w:val="24"/>
          <w:szCs w:val="24"/>
        </w:rPr>
        <w:t xml:space="preserve"> mental</w:t>
      </w:r>
      <w:r w:rsidRPr="00F31CDD">
        <w:rPr>
          <w:rFonts w:ascii="Times New Roman" w:hAnsi="Times New Roman" w:cs="Times New Roman"/>
          <w:sz w:val="24"/>
          <w:szCs w:val="24"/>
        </w:rPr>
        <w:t xml:space="preserve">, com foco na subjetividade do estudante universitário, </w:t>
      </w:r>
      <w:r w:rsidR="00EB0253">
        <w:rPr>
          <w:rFonts w:ascii="Times New Roman" w:hAnsi="Times New Roman" w:cs="Times New Roman"/>
          <w:sz w:val="24"/>
          <w:szCs w:val="24"/>
        </w:rPr>
        <w:t xml:space="preserve">com </w:t>
      </w:r>
      <w:r w:rsidRPr="00F31CDD">
        <w:rPr>
          <w:rFonts w:ascii="Times New Roman" w:hAnsi="Times New Roman" w:cs="Times New Roman"/>
          <w:sz w:val="24"/>
          <w:szCs w:val="24"/>
        </w:rPr>
        <w:t xml:space="preserve">aporte teórico </w:t>
      </w:r>
      <w:r w:rsidR="00EB0253">
        <w:rPr>
          <w:rFonts w:ascii="Times New Roman" w:hAnsi="Times New Roman" w:cs="Times New Roman"/>
          <w:sz w:val="24"/>
          <w:szCs w:val="24"/>
        </w:rPr>
        <w:t>n</w:t>
      </w:r>
      <w:r w:rsidRPr="00F31CDD">
        <w:rPr>
          <w:rFonts w:ascii="Times New Roman" w:hAnsi="Times New Roman" w:cs="Times New Roman"/>
          <w:sz w:val="24"/>
          <w:szCs w:val="24"/>
        </w:rPr>
        <w:t xml:space="preserve">a Teoria Subjetividade (González Rey, 2017), em perspectiva histórico-cultural. </w:t>
      </w:r>
      <w:r w:rsidR="00E52FC8">
        <w:rPr>
          <w:rFonts w:ascii="Times New Roman" w:hAnsi="Times New Roman" w:cs="Times New Roman"/>
          <w:sz w:val="24"/>
          <w:szCs w:val="24"/>
        </w:rPr>
        <w:t>P</w:t>
      </w:r>
      <w:r w:rsidR="002F08E3">
        <w:rPr>
          <w:rFonts w:ascii="Times New Roman" w:hAnsi="Times New Roman" w:cs="Times New Roman"/>
          <w:sz w:val="24"/>
          <w:szCs w:val="24"/>
        </w:rPr>
        <w:t xml:space="preserve">esquisa em andamento </w:t>
      </w:r>
      <w:r w:rsidRPr="00F31CDD">
        <w:rPr>
          <w:rFonts w:ascii="Times New Roman" w:hAnsi="Times New Roman" w:cs="Times New Roman"/>
          <w:sz w:val="24"/>
          <w:szCs w:val="24"/>
        </w:rPr>
        <w:t>no doutora</w:t>
      </w:r>
      <w:r w:rsidR="00E52FC8">
        <w:rPr>
          <w:rFonts w:ascii="Times New Roman" w:hAnsi="Times New Roman" w:cs="Times New Roman"/>
          <w:sz w:val="24"/>
          <w:szCs w:val="24"/>
        </w:rPr>
        <w:t xml:space="preserve">do </w:t>
      </w:r>
      <w:r w:rsidRPr="00F31CDD">
        <w:rPr>
          <w:rFonts w:ascii="Times New Roman" w:hAnsi="Times New Roman" w:cs="Times New Roman"/>
          <w:sz w:val="24"/>
          <w:szCs w:val="24"/>
        </w:rPr>
        <w:t>em Educação, na Universidade de Brasília. Como problemática destacamos o cenário de intensas transformações da Educação Superior no Brasil, nas duas últimas décadas: aumento do número instituições</w:t>
      </w:r>
      <w:r w:rsidR="00EB0253">
        <w:rPr>
          <w:rFonts w:ascii="Times New Roman" w:hAnsi="Times New Roman" w:cs="Times New Roman"/>
          <w:sz w:val="24"/>
          <w:szCs w:val="24"/>
        </w:rPr>
        <w:t>;</w:t>
      </w:r>
      <w:r w:rsidRPr="00F31CDD">
        <w:rPr>
          <w:rFonts w:ascii="Times New Roman" w:hAnsi="Times New Roman" w:cs="Times New Roman"/>
          <w:sz w:val="24"/>
          <w:szCs w:val="24"/>
        </w:rPr>
        <w:t xml:space="preserve"> implantação das Políticas de Ações Afirmativas, com ampliação do acesso sem sustentabilidade proporcional das condições de permanência</w:t>
      </w:r>
      <w:r w:rsidR="00EB0253">
        <w:rPr>
          <w:rFonts w:ascii="Times New Roman" w:hAnsi="Times New Roman" w:cs="Times New Roman"/>
          <w:sz w:val="24"/>
          <w:szCs w:val="24"/>
        </w:rPr>
        <w:t>;</w:t>
      </w:r>
      <w:r w:rsidRPr="00F31CDD">
        <w:rPr>
          <w:rFonts w:ascii="Times New Roman" w:hAnsi="Times New Roman" w:cs="Times New Roman"/>
          <w:sz w:val="24"/>
          <w:szCs w:val="24"/>
        </w:rPr>
        <w:t xml:space="preserve"> precarização cumulativa das condições de trabalho, de estrutura física, pesquisa, ensino e extensão. Soma-se a isso a cultura globalizada e neoliberal contemporânea, com relações competitivas, individualistas e patologizantes do sofrimento subjetivo. </w:t>
      </w:r>
      <w:r w:rsidR="009A2638">
        <w:rPr>
          <w:rFonts w:ascii="Times New Roman" w:hAnsi="Times New Roman" w:cs="Times New Roman"/>
          <w:sz w:val="24"/>
          <w:szCs w:val="24"/>
        </w:rPr>
        <w:t>C</w:t>
      </w:r>
      <w:r w:rsidRPr="00F31CDD">
        <w:rPr>
          <w:rFonts w:ascii="Times New Roman" w:hAnsi="Times New Roman" w:cs="Times New Roman"/>
          <w:sz w:val="24"/>
          <w:szCs w:val="24"/>
        </w:rPr>
        <w:t xml:space="preserve">omplexidade de transformações, com impactos no cotidiano da vida acadêmica e pessoal de professores, gestores, funcionários e estudantes. Temos o objetivo de analisar como os jovens têm configurado subjetivamente suas experiências, como subjetivam o cotidiano e se mobilizam no enfrentamento dos desafios com que se deparam. </w:t>
      </w:r>
      <w:r w:rsidR="00663366">
        <w:rPr>
          <w:rFonts w:ascii="Times New Roman" w:hAnsi="Times New Roman" w:cs="Times New Roman"/>
          <w:sz w:val="24"/>
          <w:szCs w:val="24"/>
        </w:rPr>
        <w:t xml:space="preserve">Consiste em </w:t>
      </w:r>
      <w:r w:rsidRPr="00F31CDD">
        <w:rPr>
          <w:rFonts w:ascii="Times New Roman" w:hAnsi="Times New Roman" w:cs="Times New Roman"/>
          <w:sz w:val="24"/>
          <w:szCs w:val="24"/>
        </w:rPr>
        <w:t>metodologia qualitativa, com estudo de caso</w:t>
      </w:r>
      <w:r w:rsidR="002F08E3">
        <w:rPr>
          <w:rFonts w:ascii="Times New Roman" w:hAnsi="Times New Roman" w:cs="Times New Roman"/>
          <w:sz w:val="24"/>
          <w:szCs w:val="24"/>
        </w:rPr>
        <w:t xml:space="preserve">s. </w:t>
      </w:r>
      <w:r w:rsidRPr="00F31CDD">
        <w:rPr>
          <w:rFonts w:ascii="Times New Roman" w:hAnsi="Times New Roman" w:cs="Times New Roman"/>
          <w:sz w:val="24"/>
          <w:szCs w:val="24"/>
        </w:rPr>
        <w:t xml:space="preserve">Os instrumentos de pesquisa consistem em entrevistas individuais com caráter dialógico e aberto; </w:t>
      </w:r>
      <w:r w:rsidRPr="002F08E3">
        <w:rPr>
          <w:rFonts w:ascii="Times New Roman" w:hAnsi="Times New Roman" w:cs="Times New Roman"/>
          <w:sz w:val="24"/>
          <w:szCs w:val="24"/>
        </w:rPr>
        <w:t>rodas de conversa e dinâmicas</w:t>
      </w:r>
      <w:r w:rsidRPr="00F31CDD">
        <w:rPr>
          <w:rFonts w:ascii="Times New Roman" w:hAnsi="Times New Roman" w:cs="Times New Roman"/>
          <w:sz w:val="24"/>
          <w:szCs w:val="24"/>
        </w:rPr>
        <w:t xml:space="preserve"> de grupo. As expressões dos participantes serão analisadas conforme a Metodologia Construtiva-interpretativa (MCI</w:t>
      </w:r>
      <w:r w:rsidR="009674E9">
        <w:rPr>
          <w:rFonts w:ascii="Times New Roman" w:hAnsi="Times New Roman" w:cs="Times New Roman"/>
          <w:sz w:val="24"/>
          <w:szCs w:val="24"/>
        </w:rPr>
        <w:t>)</w:t>
      </w:r>
      <w:r w:rsidRPr="00F31CDD">
        <w:rPr>
          <w:rFonts w:ascii="Times New Roman" w:hAnsi="Times New Roman" w:cs="Times New Roman"/>
          <w:sz w:val="24"/>
          <w:szCs w:val="24"/>
        </w:rPr>
        <w:t xml:space="preserve"> </w:t>
      </w:r>
      <w:r w:rsidR="009674E9">
        <w:rPr>
          <w:rFonts w:ascii="Times New Roman" w:hAnsi="Times New Roman" w:cs="Times New Roman"/>
          <w:sz w:val="24"/>
          <w:szCs w:val="24"/>
        </w:rPr>
        <w:t>(</w:t>
      </w:r>
      <w:r w:rsidRPr="00F31CDD">
        <w:rPr>
          <w:rFonts w:ascii="Times New Roman" w:hAnsi="Times New Roman" w:cs="Times New Roman"/>
          <w:sz w:val="24"/>
          <w:szCs w:val="24"/>
        </w:rPr>
        <w:t>Gonzalez Rey</w:t>
      </w:r>
      <w:r w:rsidR="009674E9">
        <w:rPr>
          <w:rFonts w:ascii="Times New Roman" w:hAnsi="Times New Roman" w:cs="Times New Roman"/>
          <w:sz w:val="24"/>
          <w:szCs w:val="24"/>
        </w:rPr>
        <w:t xml:space="preserve">, </w:t>
      </w:r>
      <w:r w:rsidRPr="00F31CDD">
        <w:rPr>
          <w:rFonts w:ascii="Times New Roman" w:hAnsi="Times New Roman" w:cs="Times New Roman"/>
          <w:sz w:val="24"/>
          <w:szCs w:val="24"/>
        </w:rPr>
        <w:t>2017)</w:t>
      </w:r>
      <w:r w:rsidR="0028490C">
        <w:rPr>
          <w:rFonts w:ascii="Times New Roman" w:hAnsi="Times New Roman" w:cs="Times New Roman"/>
          <w:sz w:val="24"/>
          <w:szCs w:val="24"/>
        </w:rPr>
        <w:t>.</w:t>
      </w:r>
      <w:r w:rsidR="002F08E3">
        <w:rPr>
          <w:rFonts w:ascii="Times New Roman" w:hAnsi="Times New Roman" w:cs="Times New Roman"/>
          <w:sz w:val="24"/>
          <w:szCs w:val="24"/>
        </w:rPr>
        <w:t xml:space="preserve"> Como resu</w:t>
      </w:r>
      <w:r w:rsidR="002F08E3">
        <w:rPr>
          <w:rFonts w:ascii="Times New Roman" w:hAnsi="Times New Roman" w:cs="Times New Roman"/>
          <w:sz w:val="24"/>
          <w:szCs w:val="24"/>
        </w:rPr>
        <w:t>ltados parciais</w:t>
      </w:r>
      <w:r w:rsidR="002F08E3">
        <w:rPr>
          <w:rFonts w:ascii="Times New Roman" w:hAnsi="Times New Roman" w:cs="Times New Roman"/>
          <w:sz w:val="24"/>
          <w:szCs w:val="24"/>
        </w:rPr>
        <w:t>, fruto da revisão de literatura</w:t>
      </w:r>
      <w:r w:rsidR="003A7EC4">
        <w:rPr>
          <w:rFonts w:ascii="Times New Roman" w:hAnsi="Times New Roman" w:cs="Times New Roman"/>
          <w:sz w:val="24"/>
          <w:szCs w:val="24"/>
        </w:rPr>
        <w:t xml:space="preserve">, as </w:t>
      </w:r>
      <w:r w:rsidR="002F08E3" w:rsidRPr="00F31CDD">
        <w:rPr>
          <w:rFonts w:ascii="Times New Roman" w:hAnsi="Times New Roman" w:cs="Times New Roman"/>
          <w:sz w:val="24"/>
          <w:szCs w:val="24"/>
        </w:rPr>
        <w:t xml:space="preserve">pesquisas </w:t>
      </w:r>
      <w:r w:rsidR="00B72760">
        <w:rPr>
          <w:rFonts w:ascii="Times New Roman" w:hAnsi="Times New Roman" w:cs="Times New Roman"/>
          <w:sz w:val="24"/>
          <w:szCs w:val="24"/>
        </w:rPr>
        <w:t xml:space="preserve">discutem a ocorrência de </w:t>
      </w:r>
      <w:r w:rsidR="002F08E3" w:rsidRPr="00F31CDD">
        <w:rPr>
          <w:rFonts w:ascii="Times New Roman" w:hAnsi="Times New Roman" w:cs="Times New Roman"/>
          <w:sz w:val="24"/>
          <w:szCs w:val="24"/>
        </w:rPr>
        <w:t>situações de crises emocionais, aumento da evasão, intensificação de sofrimentos subjetivos, tentativas e concretização de suicídios</w:t>
      </w:r>
      <w:r w:rsidR="00B72760">
        <w:rPr>
          <w:rFonts w:ascii="Times New Roman" w:hAnsi="Times New Roman" w:cs="Times New Roman"/>
          <w:sz w:val="24"/>
          <w:szCs w:val="24"/>
        </w:rPr>
        <w:t xml:space="preserve"> no cenário das universidades brasileiras</w:t>
      </w:r>
      <w:r w:rsidR="005C1D65">
        <w:rPr>
          <w:rFonts w:ascii="Times New Roman" w:hAnsi="Times New Roman" w:cs="Times New Roman"/>
          <w:sz w:val="24"/>
          <w:szCs w:val="24"/>
        </w:rPr>
        <w:t xml:space="preserve"> (Carvalho </w:t>
      </w:r>
      <w:r w:rsidR="005C1D65" w:rsidRPr="005C1D6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C1D65">
        <w:rPr>
          <w:rFonts w:ascii="Times New Roman" w:hAnsi="Times New Roman" w:cs="Times New Roman"/>
          <w:sz w:val="24"/>
          <w:szCs w:val="24"/>
        </w:rPr>
        <w:t xml:space="preserve"> 2020; Leão, Ianni e Goto, 2019)</w:t>
      </w:r>
      <w:r w:rsidR="002F08E3" w:rsidRPr="00F31CDD">
        <w:rPr>
          <w:rFonts w:ascii="Times New Roman" w:hAnsi="Times New Roman" w:cs="Times New Roman"/>
          <w:sz w:val="24"/>
          <w:szCs w:val="24"/>
        </w:rPr>
        <w:t xml:space="preserve">, o que justifica o aprofundamento pretendido neste estudo. </w:t>
      </w:r>
      <w:r w:rsidR="007963DC">
        <w:rPr>
          <w:rFonts w:ascii="Times New Roman" w:hAnsi="Times New Roman" w:cs="Times New Roman"/>
          <w:sz w:val="24"/>
          <w:szCs w:val="24"/>
        </w:rPr>
        <w:t xml:space="preserve">Nesse contexto é destacada a importância de criação e implementação de políticas e estratégias de gestão nas universidades, com atenção à saúde mental da comunidade universitária, como condição entrelaçada aos processos </w:t>
      </w:r>
      <w:r w:rsidR="007963DC" w:rsidRPr="00162EE9">
        <w:rPr>
          <w:rFonts w:ascii="Times New Roman" w:hAnsi="Times New Roman" w:cs="Times New Roman"/>
          <w:sz w:val="24"/>
          <w:szCs w:val="24"/>
        </w:rPr>
        <w:t xml:space="preserve">educativos e </w:t>
      </w:r>
      <w:r w:rsidR="00E20D47" w:rsidRPr="00162EE9">
        <w:rPr>
          <w:rFonts w:ascii="Times New Roman" w:hAnsi="Times New Roman" w:cs="Times New Roman"/>
          <w:sz w:val="24"/>
          <w:szCs w:val="24"/>
        </w:rPr>
        <w:t>à</w:t>
      </w:r>
      <w:r w:rsidR="007963DC" w:rsidRPr="00162EE9">
        <w:rPr>
          <w:rFonts w:ascii="Times New Roman" w:hAnsi="Times New Roman" w:cs="Times New Roman"/>
          <w:sz w:val="24"/>
          <w:szCs w:val="24"/>
        </w:rPr>
        <w:t xml:space="preserve"> formação humana</w:t>
      </w:r>
      <w:r w:rsidR="00E20D47" w:rsidRPr="00162EE9">
        <w:rPr>
          <w:rFonts w:ascii="Times New Roman" w:hAnsi="Times New Roman" w:cs="Times New Roman"/>
          <w:sz w:val="24"/>
          <w:szCs w:val="24"/>
        </w:rPr>
        <w:t xml:space="preserve"> integral</w:t>
      </w:r>
      <w:r w:rsidR="007963DC" w:rsidRPr="00162EE9">
        <w:rPr>
          <w:rFonts w:ascii="Times New Roman" w:hAnsi="Times New Roman" w:cs="Times New Roman"/>
          <w:sz w:val="24"/>
          <w:szCs w:val="24"/>
        </w:rPr>
        <w:t>.</w:t>
      </w:r>
    </w:p>
    <w:p w14:paraId="16005495" w14:textId="77777777" w:rsidR="0028490C" w:rsidRPr="00162EE9" w:rsidRDefault="0028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E0D81C" w14:textId="4BDA6FD0" w:rsidR="00A46C4B" w:rsidRPr="00162EE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2E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EBA189B" w14:textId="77777777" w:rsidR="00D61424" w:rsidRPr="00162EE9" w:rsidRDefault="00D6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681A4C" w14:textId="2EDE9227" w:rsidR="00D61424" w:rsidRPr="00162EE9" w:rsidRDefault="00D61424" w:rsidP="00D61424">
      <w:pPr>
        <w:pStyle w:val="Referncia"/>
        <w:rPr>
          <w:szCs w:val="24"/>
          <w:lang w:val="pt-BR"/>
        </w:rPr>
      </w:pPr>
      <w:r w:rsidRPr="00162EE9">
        <w:rPr>
          <w:szCs w:val="24"/>
          <w:lang w:val="pt-BR"/>
        </w:rPr>
        <w:t>CARVALHO, J. J.</w:t>
      </w:r>
      <w:r w:rsidRPr="00162EE9">
        <w:rPr>
          <w:szCs w:val="24"/>
          <w:lang w:val="pt-BR"/>
        </w:rPr>
        <w:t xml:space="preserve"> (</w:t>
      </w:r>
      <w:r w:rsidR="008B1CE4" w:rsidRPr="00162EE9">
        <w:rPr>
          <w:i/>
          <w:iCs/>
          <w:szCs w:val="24"/>
          <w:lang w:val="pt-BR"/>
        </w:rPr>
        <w:t>e</w:t>
      </w:r>
      <w:r w:rsidRPr="00162EE9">
        <w:rPr>
          <w:i/>
          <w:iCs/>
          <w:szCs w:val="24"/>
          <w:lang w:val="pt-BR"/>
        </w:rPr>
        <w:t>t al</w:t>
      </w:r>
      <w:r w:rsidRPr="00162EE9">
        <w:rPr>
          <w:szCs w:val="24"/>
          <w:lang w:val="pt-BR"/>
        </w:rPr>
        <w:t>).</w:t>
      </w:r>
      <w:r w:rsidRPr="00162EE9">
        <w:rPr>
          <w:szCs w:val="24"/>
          <w:lang w:val="pt-BR"/>
        </w:rPr>
        <w:t xml:space="preserve"> Sofrimento psíquico na universidade, psicossociologia e Encontro de Saberes. </w:t>
      </w:r>
      <w:r w:rsidRPr="00162EE9">
        <w:rPr>
          <w:b/>
          <w:bCs/>
          <w:szCs w:val="24"/>
          <w:lang w:val="pt-BR"/>
        </w:rPr>
        <w:t>Sociedade e Estado</w:t>
      </w:r>
      <w:r w:rsidRPr="00162EE9">
        <w:rPr>
          <w:szCs w:val="24"/>
          <w:lang w:val="pt-BR"/>
        </w:rPr>
        <w:t xml:space="preserve">. Vol.35, n.1, </w:t>
      </w:r>
      <w:r w:rsidR="00551DFC" w:rsidRPr="00162EE9">
        <w:rPr>
          <w:szCs w:val="24"/>
          <w:lang w:val="pt-BR"/>
        </w:rPr>
        <w:t>p. 1</w:t>
      </w:r>
      <w:r w:rsidRPr="00162EE9">
        <w:rPr>
          <w:szCs w:val="24"/>
          <w:lang w:val="pt-BR"/>
        </w:rPr>
        <w:t>35-162</w:t>
      </w:r>
      <w:r w:rsidR="00551DFC" w:rsidRPr="00162EE9">
        <w:rPr>
          <w:szCs w:val="24"/>
          <w:lang w:val="pt-BR"/>
        </w:rPr>
        <w:t>, 2020</w:t>
      </w:r>
      <w:r w:rsidRPr="00162EE9">
        <w:rPr>
          <w:szCs w:val="24"/>
          <w:lang w:val="pt-BR"/>
        </w:rPr>
        <w:t>.</w:t>
      </w:r>
    </w:p>
    <w:p w14:paraId="2AD3A10D" w14:textId="3981FC1C" w:rsidR="008B1CE4" w:rsidRPr="00162EE9" w:rsidRDefault="008B1CE4" w:rsidP="008B1CE4">
      <w:pPr>
        <w:pStyle w:val="Referncia"/>
        <w:rPr>
          <w:rFonts w:eastAsia="Times New Roman"/>
          <w:szCs w:val="24"/>
          <w:lang w:val="pt-BR"/>
        </w:rPr>
      </w:pPr>
      <w:r w:rsidRPr="00162EE9">
        <w:rPr>
          <w:rFonts w:eastAsia="Times New Roman"/>
          <w:szCs w:val="24"/>
          <w:lang w:val="pt-BR"/>
        </w:rPr>
        <w:t>GONZÁLEZ REY, F.</w:t>
      </w:r>
      <w:r w:rsidRPr="00162EE9">
        <w:rPr>
          <w:rFonts w:eastAsia="Times New Roman"/>
          <w:szCs w:val="24"/>
          <w:lang w:val="pt-BR"/>
        </w:rPr>
        <w:t xml:space="preserve"> e MITJÁNS MARTÍNEZ, A. </w:t>
      </w:r>
      <w:r w:rsidRPr="00162EE9">
        <w:rPr>
          <w:rFonts w:eastAsia="Times New Roman"/>
          <w:b/>
          <w:bCs/>
          <w:szCs w:val="24"/>
          <w:lang w:val="pt-BR"/>
        </w:rPr>
        <w:t>Subjetividade:</w:t>
      </w:r>
      <w:r w:rsidRPr="00162EE9">
        <w:rPr>
          <w:rFonts w:eastAsia="Times New Roman"/>
          <w:szCs w:val="24"/>
          <w:lang w:val="pt-BR"/>
        </w:rPr>
        <w:t xml:space="preserve"> teoria, epistemologia e método. Campinas: Alínea, 2017.</w:t>
      </w:r>
    </w:p>
    <w:p w14:paraId="61FC0301" w14:textId="723DBFCB" w:rsidR="00626A41" w:rsidRPr="00162EE9" w:rsidRDefault="00626A41" w:rsidP="00626A41">
      <w:pPr>
        <w:pStyle w:val="Referncia"/>
        <w:rPr>
          <w:szCs w:val="24"/>
          <w:lang w:val="pt-BR"/>
        </w:rPr>
      </w:pPr>
      <w:r w:rsidRPr="00162EE9">
        <w:rPr>
          <w:szCs w:val="24"/>
          <w:lang w:val="pt-BR"/>
        </w:rPr>
        <w:lastRenderedPageBreak/>
        <w:t xml:space="preserve">LEÃO, T. M.; IANNI, A. M. Z.; GOTO. C. S. Sofrimento psíquico e a universidade em tempos de crise estrutural. </w:t>
      </w:r>
      <w:r w:rsidRPr="00162EE9">
        <w:rPr>
          <w:b/>
          <w:bCs/>
          <w:szCs w:val="24"/>
          <w:lang w:val="pt-BR"/>
        </w:rPr>
        <w:t>Em Pauta</w:t>
      </w:r>
      <w:r w:rsidRPr="00162EE9">
        <w:rPr>
          <w:szCs w:val="24"/>
          <w:lang w:val="pt-BR"/>
        </w:rPr>
        <w:t xml:space="preserve">, v. 17, n. 44, </w:t>
      </w:r>
      <w:r w:rsidR="00551DFC" w:rsidRPr="00162EE9">
        <w:rPr>
          <w:szCs w:val="24"/>
          <w:lang w:val="pt-BR"/>
        </w:rPr>
        <w:t>p.</w:t>
      </w:r>
      <w:r w:rsidRPr="00162EE9">
        <w:rPr>
          <w:szCs w:val="24"/>
          <w:lang w:val="pt-BR"/>
        </w:rPr>
        <w:t>50-64</w:t>
      </w:r>
      <w:r w:rsidR="00551DFC" w:rsidRPr="00162EE9">
        <w:rPr>
          <w:szCs w:val="24"/>
          <w:lang w:val="pt-BR"/>
        </w:rPr>
        <w:t>, 2019.</w:t>
      </w:r>
    </w:p>
    <w:p w14:paraId="0A7C6A05" w14:textId="77777777" w:rsidR="00626A41" w:rsidRPr="00162EE9" w:rsidRDefault="00626A41" w:rsidP="00626A41">
      <w:pPr>
        <w:rPr>
          <w:rFonts w:ascii="Times New Roman" w:hAnsi="Times New Roman" w:cs="Times New Roman"/>
          <w:sz w:val="24"/>
          <w:szCs w:val="24"/>
        </w:rPr>
      </w:pPr>
    </w:p>
    <w:p w14:paraId="32AAB39A" w14:textId="66DC6A61" w:rsidR="00D31696" w:rsidRPr="00331B22" w:rsidRDefault="00D31696" w:rsidP="00626A41">
      <w:pPr>
        <w:rPr>
          <w:rFonts w:ascii="Times New Roman" w:hAnsi="Times New Roman" w:cs="Times New Roman"/>
          <w:sz w:val="24"/>
          <w:szCs w:val="24"/>
        </w:rPr>
      </w:pPr>
      <w:r w:rsidRPr="00331B22">
        <w:rPr>
          <w:rFonts w:ascii="Times New Roman" w:hAnsi="Times New Roman" w:cs="Times New Roman"/>
          <w:sz w:val="24"/>
          <w:szCs w:val="24"/>
        </w:rPr>
        <w:t>Apoio: Fundação de A</w:t>
      </w:r>
      <w:r w:rsidR="00162EE9">
        <w:rPr>
          <w:rFonts w:ascii="Times New Roman" w:hAnsi="Times New Roman" w:cs="Times New Roman"/>
          <w:sz w:val="24"/>
          <w:szCs w:val="24"/>
        </w:rPr>
        <w:t>mparo</w:t>
      </w:r>
      <w:r w:rsidRPr="00331B22">
        <w:rPr>
          <w:rFonts w:ascii="Times New Roman" w:hAnsi="Times New Roman" w:cs="Times New Roman"/>
          <w:sz w:val="24"/>
          <w:szCs w:val="24"/>
        </w:rPr>
        <w:t xml:space="preserve"> à Pesquisa do Estado de Minas Gerais - FAPEMIG</w:t>
      </w:r>
    </w:p>
    <w:p w14:paraId="10A526F1" w14:textId="77777777" w:rsidR="008B1CE4" w:rsidRPr="008B1CE4" w:rsidRDefault="008B1CE4" w:rsidP="008B1CE4"/>
    <w:p w14:paraId="3B59FDBD" w14:textId="77777777" w:rsidR="00D61424" w:rsidRDefault="00D61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92F7D7" w14:textId="77777777" w:rsidR="00054EF6" w:rsidRDefault="00054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4A32BB" w14:textId="77777777" w:rsidR="00054EF6" w:rsidRDefault="00054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CF8C54" w14:textId="77777777" w:rsidR="00A46C4B" w:rsidRDefault="00A46C4B">
      <w:pPr>
        <w:pStyle w:val="Rodap"/>
      </w:pPr>
    </w:p>
    <w:p w14:paraId="5B474A68" w14:textId="77777777" w:rsidR="00A46C4B" w:rsidRDefault="00A46C4B">
      <w:pPr>
        <w:pStyle w:val="NormalWeb"/>
      </w:pPr>
    </w:p>
    <w:p w14:paraId="58FE5417" w14:textId="77777777" w:rsidR="00A46C4B" w:rsidRDefault="00A46C4B"/>
    <w:sectPr w:rsidR="00A46C4B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FE97" w14:textId="77777777" w:rsidR="007619BD" w:rsidRDefault="007619BD">
      <w:pPr>
        <w:spacing w:line="240" w:lineRule="auto"/>
      </w:pPr>
      <w:r>
        <w:separator/>
      </w:r>
    </w:p>
  </w:endnote>
  <w:endnote w:type="continuationSeparator" w:id="0">
    <w:p w14:paraId="18AB68DF" w14:textId="77777777" w:rsidR="007619BD" w:rsidRDefault="00761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94CE" w14:textId="77777777" w:rsidR="007619BD" w:rsidRDefault="007619BD">
      <w:pPr>
        <w:spacing w:after="0"/>
      </w:pPr>
      <w:r>
        <w:separator/>
      </w:r>
    </w:p>
  </w:footnote>
  <w:footnote w:type="continuationSeparator" w:id="0">
    <w:p w14:paraId="627AD4C0" w14:textId="77777777" w:rsidR="007619BD" w:rsidRDefault="007619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9525" w14:textId="77777777" w:rsidR="00A46C4B" w:rsidRDefault="00000000">
    <w:pPr>
      <w:pStyle w:val="Cabealho"/>
    </w:pPr>
    <w:r>
      <w:rPr>
        <w:noProof/>
      </w:rPr>
      <w:drawing>
        <wp:inline distT="0" distB="0" distL="114300" distR="114300" wp14:anchorId="371FA6F7" wp14:editId="54552F8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4EF6"/>
    <w:rsid w:val="000B16D9"/>
    <w:rsid w:val="000B723A"/>
    <w:rsid w:val="00162EE9"/>
    <w:rsid w:val="00172A27"/>
    <w:rsid w:val="0028490C"/>
    <w:rsid w:val="002F08E3"/>
    <w:rsid w:val="00331B22"/>
    <w:rsid w:val="003A7EC4"/>
    <w:rsid w:val="00497EE9"/>
    <w:rsid w:val="00551DFC"/>
    <w:rsid w:val="005C1D65"/>
    <w:rsid w:val="00626A41"/>
    <w:rsid w:val="00663366"/>
    <w:rsid w:val="00677F30"/>
    <w:rsid w:val="006E414D"/>
    <w:rsid w:val="00741E2B"/>
    <w:rsid w:val="007619BD"/>
    <w:rsid w:val="007963DC"/>
    <w:rsid w:val="008513B4"/>
    <w:rsid w:val="008868BF"/>
    <w:rsid w:val="008B1CE4"/>
    <w:rsid w:val="008E743B"/>
    <w:rsid w:val="009674E9"/>
    <w:rsid w:val="009A2638"/>
    <w:rsid w:val="009D2E2B"/>
    <w:rsid w:val="00A46C4B"/>
    <w:rsid w:val="00A73D11"/>
    <w:rsid w:val="00B72760"/>
    <w:rsid w:val="00B82A8F"/>
    <w:rsid w:val="00BA1191"/>
    <w:rsid w:val="00CA264E"/>
    <w:rsid w:val="00CE0246"/>
    <w:rsid w:val="00D31696"/>
    <w:rsid w:val="00D61424"/>
    <w:rsid w:val="00D80605"/>
    <w:rsid w:val="00E20D47"/>
    <w:rsid w:val="00E52FC8"/>
    <w:rsid w:val="00EB0253"/>
    <w:rsid w:val="00F31CDD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F103"/>
  <w15:docId w15:val="{0071CF45-9B40-4562-AE50-8852FAD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ncia">
    <w:name w:val="Referência"/>
    <w:basedOn w:val="Bibliografia"/>
    <w:next w:val="Normal"/>
    <w:link w:val="RefernciaChar"/>
    <w:qFormat/>
    <w:rsid w:val="00D61424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customStyle="1" w:styleId="RefernciaChar">
    <w:name w:val="Referência Char"/>
    <w:link w:val="Referncia"/>
    <w:rsid w:val="00D61424"/>
    <w:rPr>
      <w:rFonts w:eastAsia="Calibri"/>
      <w:sz w:val="24"/>
      <w:szCs w:val="22"/>
      <w:lang w:val="en-US"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D6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aliceribeiromoebus@gmail.com</cp:lastModifiedBy>
  <cp:revision>29</cp:revision>
  <dcterms:created xsi:type="dcterms:W3CDTF">2025-05-12T01:30:00Z</dcterms:created>
  <dcterms:modified xsi:type="dcterms:W3CDTF">2025-05-12T02:26:00Z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