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1A" w:rsidRPr="006C5C1A" w:rsidRDefault="006C5C1A" w:rsidP="006C5C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IMPORTÂNCIA DA CONSTRUÇÃO DA IDENTIDADE PROFISSIONAL DESDE O PRIMEIRO PERÍODO DA GRADUAÇÃO DE MEDICINA: UM RELATO DE EXPERIÊNCIA</w:t>
      </w:r>
    </w:p>
    <w:p w:rsidR="00335AC7" w:rsidRPr="003F6E97" w:rsidRDefault="00335AC7" w:rsidP="00BB12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35AC7" w:rsidRPr="003F6E97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F6E97">
        <w:rPr>
          <w:rFonts w:ascii="Arial" w:eastAsia="Times New Roman" w:hAnsi="Arial" w:cs="Arial"/>
          <w:color w:val="000000"/>
          <w:lang w:eastAsia="pt-BR"/>
        </w:rPr>
        <w:t xml:space="preserve">Participantes: </w:t>
      </w:r>
      <w:r w:rsidRPr="006C5C1A">
        <w:rPr>
          <w:rFonts w:ascii="Arial" w:eastAsia="Times New Roman" w:hAnsi="Arial" w:cs="Arial"/>
          <w:color w:val="000000"/>
          <w:lang w:eastAsia="pt-BR"/>
        </w:rPr>
        <w:t>Brenda Jales Golignac</w:t>
      </w:r>
      <w:r w:rsidR="00335AC7" w:rsidRPr="003F6E97"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Pr="006C5C1A">
        <w:rPr>
          <w:rFonts w:ascii="Arial" w:eastAsia="Times New Roman" w:hAnsi="Arial" w:cs="Arial"/>
          <w:color w:val="000000"/>
          <w:lang w:eastAsia="pt-BR"/>
        </w:rPr>
        <w:t>, Júlia Mont’Alverne de Lacerda</w:t>
      </w:r>
      <w:r w:rsidR="00335AC7" w:rsidRPr="003F6E97"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Pr="006C5C1A">
        <w:rPr>
          <w:rFonts w:ascii="Arial" w:eastAsia="Times New Roman" w:hAnsi="Arial" w:cs="Arial"/>
          <w:color w:val="000000"/>
          <w:lang w:eastAsia="pt-BR"/>
        </w:rPr>
        <w:t>, Maria Clara</w:t>
      </w: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C5C1A">
        <w:rPr>
          <w:rFonts w:ascii="Arial" w:eastAsia="Times New Roman" w:hAnsi="Arial" w:cs="Arial"/>
          <w:color w:val="000000"/>
          <w:lang w:eastAsia="pt-BR"/>
        </w:rPr>
        <w:t>Valente de Oliveira</w:t>
      </w:r>
      <w:r w:rsidR="00335AC7" w:rsidRPr="003F6E97"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="00335AC7" w:rsidRPr="003F6E97">
        <w:rPr>
          <w:rFonts w:ascii="Arial" w:eastAsia="Times New Roman" w:hAnsi="Arial" w:cs="Arial"/>
          <w:color w:val="000000"/>
          <w:lang w:eastAsia="pt-BR"/>
        </w:rPr>
        <w:t>, Kelly Leite Maia de Messias</w:t>
      </w:r>
      <w:r w:rsidR="00335AC7" w:rsidRPr="003F6E97">
        <w:rPr>
          <w:rFonts w:ascii="Arial" w:eastAsia="Times New Roman" w:hAnsi="Arial" w:cs="Arial"/>
          <w:color w:val="000000"/>
          <w:vertAlign w:val="superscript"/>
          <w:lang w:eastAsia="pt-BR"/>
        </w:rPr>
        <w:t>2</w:t>
      </w:r>
      <w:r w:rsidR="00335AC7" w:rsidRPr="003F6E97">
        <w:rPr>
          <w:rFonts w:ascii="Arial" w:eastAsia="Times New Roman" w:hAnsi="Arial" w:cs="Arial"/>
          <w:color w:val="000000"/>
          <w:lang w:eastAsia="pt-BR"/>
        </w:rPr>
        <w:t>.</w:t>
      </w:r>
    </w:p>
    <w:p w:rsidR="00335AC7" w:rsidRPr="003F6E97" w:rsidRDefault="00335AC7" w:rsidP="00BB124A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t-BR"/>
        </w:rPr>
      </w:pPr>
    </w:p>
    <w:p w:rsidR="006C5C1A" w:rsidRPr="003F6E97" w:rsidRDefault="00335AC7" w:rsidP="00BB124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F6E97">
        <w:rPr>
          <w:rFonts w:ascii="Arial" w:eastAsia="Times New Roman" w:hAnsi="Arial" w:cs="Arial"/>
          <w:vertAlign w:val="superscript"/>
          <w:lang w:eastAsia="pt-BR"/>
        </w:rPr>
        <w:t>1</w:t>
      </w:r>
      <w:r w:rsidRPr="003F6E97">
        <w:rPr>
          <w:rFonts w:ascii="Arial" w:eastAsia="Times New Roman" w:hAnsi="Arial" w:cs="Arial"/>
          <w:lang w:eastAsia="pt-BR"/>
        </w:rPr>
        <w:t>Aluno do curso de Medicina da UNIFOR</w:t>
      </w:r>
    </w:p>
    <w:p w:rsidR="00335AC7" w:rsidRPr="003F6E97" w:rsidRDefault="00335AC7" w:rsidP="00BB124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F6E97">
        <w:rPr>
          <w:rFonts w:ascii="Arial" w:eastAsia="Times New Roman" w:hAnsi="Arial" w:cs="Arial"/>
          <w:vertAlign w:val="superscript"/>
          <w:lang w:eastAsia="pt-BR"/>
        </w:rPr>
        <w:t>2</w:t>
      </w:r>
      <w:r w:rsidRPr="003F6E97">
        <w:rPr>
          <w:rFonts w:ascii="Arial" w:eastAsia="Times New Roman" w:hAnsi="Arial" w:cs="Arial"/>
          <w:lang w:eastAsia="pt-BR"/>
        </w:rPr>
        <w:t>Professora do curso de Medicina da UNIFOR</w:t>
      </w:r>
    </w:p>
    <w:p w:rsidR="00335AC7" w:rsidRPr="003F6E97" w:rsidRDefault="00335AC7" w:rsidP="00BB124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F6E97">
        <w:rPr>
          <w:rFonts w:ascii="Arial" w:eastAsia="Times New Roman" w:hAnsi="Arial" w:cs="Arial"/>
          <w:lang w:eastAsia="pt-BR"/>
        </w:rPr>
        <w:t>Palavras-chaves: Identidade</w:t>
      </w:r>
      <w:r w:rsidR="005B65A0">
        <w:rPr>
          <w:rFonts w:ascii="Arial" w:eastAsia="Times New Roman" w:hAnsi="Arial" w:cs="Arial"/>
          <w:lang w:eastAsia="pt-BR"/>
        </w:rPr>
        <w:t xml:space="preserve"> profissional</w:t>
      </w:r>
      <w:r w:rsidRPr="003F6E97">
        <w:rPr>
          <w:rFonts w:ascii="Arial" w:eastAsia="Times New Roman" w:hAnsi="Arial" w:cs="Arial"/>
          <w:lang w:eastAsia="pt-BR"/>
        </w:rPr>
        <w:t>. Ética médica. Educação médica. Qualidade de vida.</w:t>
      </w:r>
    </w:p>
    <w:p w:rsidR="00335AC7" w:rsidRPr="006C5C1A" w:rsidRDefault="00335AC7" w:rsidP="00BB1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C5C1A" w:rsidRPr="00BB124A" w:rsidRDefault="006C5C1A" w:rsidP="00BB124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B124A">
        <w:rPr>
          <w:rFonts w:ascii="Arial" w:hAnsi="Arial" w:cs="Arial"/>
          <w:b/>
          <w:bCs/>
          <w:sz w:val="24"/>
          <w:szCs w:val="24"/>
        </w:rPr>
        <w:t>I</w:t>
      </w:r>
      <w:r w:rsidR="00BB124A" w:rsidRPr="00BB124A">
        <w:rPr>
          <w:rFonts w:ascii="Arial" w:hAnsi="Arial" w:cs="Arial"/>
          <w:b/>
          <w:bCs/>
          <w:sz w:val="24"/>
          <w:szCs w:val="24"/>
        </w:rPr>
        <w:t>NTRODUÇÃO</w:t>
      </w:r>
    </w:p>
    <w:p w:rsidR="00CD3FCD" w:rsidRPr="003F6E97" w:rsidRDefault="00CD3FCD" w:rsidP="00BB12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C1A" w:rsidRPr="006C5C1A" w:rsidRDefault="006C5C1A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sz w:val="24"/>
          <w:szCs w:val="24"/>
          <w:lang w:eastAsia="pt-BR"/>
        </w:rPr>
        <w:t>A construção do profissionalismo médico desde o início da graduação possibilita o desenvolvimento da identidade profissional, que corresponde ao jeito de ser e de interagir nos cenários de atuação do futuro médico. Nesse sentido, é imprescindível que, durante a faculdade, o corpo docente se empenhe em elaborar estratégias que auxiliem os alunos quanto à aquisição de valores, à observância de comportamentos e atitudes, ao desenvolvimento da autopercepção e do autocuidado.</w:t>
      </w:r>
    </w:p>
    <w:p w:rsidR="006C5C1A" w:rsidRPr="006C5C1A" w:rsidRDefault="006C5C1A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sz w:val="24"/>
          <w:szCs w:val="24"/>
          <w:lang w:eastAsia="pt-BR"/>
        </w:rPr>
        <w:t>Em conformidade com o exposto, o presente relato visa expor a efetividade do módulo de Desenvolvimento Pessoal de um centro acadêmico de Fortaleza na formação médica.</w:t>
      </w: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</w:t>
      </w:r>
      <w:r w:rsidR="00BB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ETODOLOGIA</w:t>
      </w:r>
    </w:p>
    <w:p w:rsidR="00CD3FCD" w:rsidRPr="003F6E97" w:rsidRDefault="00CD3FCD" w:rsidP="00BB12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C1A" w:rsidRPr="006C5C1A" w:rsidRDefault="00CD3FCD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6E97">
        <w:rPr>
          <w:rFonts w:ascii="Arial" w:eastAsia="Times New Roman" w:hAnsi="Arial" w:cs="Arial"/>
          <w:sz w:val="24"/>
          <w:szCs w:val="24"/>
          <w:lang w:eastAsia="pt-BR"/>
        </w:rPr>
        <w:t>Trata-se de um relato de experiência, conduzido no período de agosto a setembro de 2023, no curso de Medicina da Universidade de Fortaleza (UNIFOR). Ao longo dos cinco encontros, foram abordados os elementos basilares que envolvem identidade profissional durante a formação acadêmica, incluindo habilidades interpessoais de comunicação, aprendizado e desenvolvimento, baseados na prática e de cuidado com o paciente, mediante a utilização de práticas metodológicas de Problematização, Roda de Conversa, Investigação Reflexiva e Exposição Dialogada.</w:t>
      </w:r>
    </w:p>
    <w:p w:rsidR="00CD3FCD" w:rsidRPr="003F6E97" w:rsidRDefault="00CD3FCD" w:rsidP="00BB1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</w:t>
      </w:r>
      <w:r w:rsidR="00BB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ESULTADOS</w:t>
      </w:r>
    </w:p>
    <w:p w:rsidR="00CD3FCD" w:rsidRPr="003F6E97" w:rsidRDefault="00CD3FCD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C1A" w:rsidRPr="006C5C1A" w:rsidRDefault="006C5C1A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sz w:val="24"/>
          <w:szCs w:val="24"/>
          <w:lang w:eastAsia="pt-BR"/>
        </w:rPr>
        <w:t>Ao decorrer dos encontros, foram realizadas tarefas reflexivas e práticas, a fim de promover a aquisição de valores importantes para a formação de médicos, pois é imprescindível que, para uma boa conduta, o médico seja responsável, resolutivo e humanizado (</w:t>
      </w:r>
      <w:proofErr w:type="spellStart"/>
      <w:r w:rsidRPr="006C5C1A">
        <w:rPr>
          <w:rFonts w:ascii="Arial" w:eastAsia="Times New Roman" w:hAnsi="Arial" w:cs="Arial"/>
          <w:sz w:val="24"/>
          <w:szCs w:val="24"/>
          <w:lang w:eastAsia="pt-BR"/>
        </w:rPr>
        <w:t>Sassi</w:t>
      </w:r>
      <w:proofErr w:type="spellEnd"/>
      <w:r w:rsidRPr="006C5C1A">
        <w:rPr>
          <w:rFonts w:ascii="Arial" w:eastAsia="Times New Roman" w:hAnsi="Arial" w:cs="Arial"/>
          <w:sz w:val="24"/>
          <w:szCs w:val="24"/>
          <w:lang w:eastAsia="pt-BR"/>
        </w:rPr>
        <w:t>, A. P. et al., 2020).</w:t>
      </w:r>
    </w:p>
    <w:p w:rsidR="006C5C1A" w:rsidRPr="003F6E97" w:rsidRDefault="006C5C1A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sz w:val="24"/>
          <w:szCs w:val="24"/>
          <w:lang w:eastAsia="pt-BR"/>
        </w:rPr>
        <w:t xml:space="preserve">A título de ilustração, em alguns encontros foram apresentados exemplos de posturas inadequadas adotadas por médicos e por estudantes de medicina, incentivando a reflexão e a discussão entre os alunos e os professores sobre os erros cometidos e os possíveis impactos destes. Assim, foram esclarecidos alguns tópicos importantes para uma melhor percepção sobre a postura ideal do médico, como aspectos éticos envolvidos na realização do exame e a vulnerabilidade do paciente. </w:t>
      </w:r>
    </w:p>
    <w:p w:rsidR="006C5C1A" w:rsidRPr="006C5C1A" w:rsidRDefault="006C5C1A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Ademais, foi trabalhada a importância do autocuidado para os profissionais da saúde, pois tal profissional precisa de uma condição física e psicológica saudável, objetivando proporcionar o melhor atendimento ao paciente (Paro, H. B. M. </w:t>
      </w:r>
      <w:proofErr w:type="spellStart"/>
      <w:r w:rsidRPr="006C5C1A">
        <w:rPr>
          <w:rFonts w:ascii="Arial" w:eastAsia="Times New Roman" w:hAnsi="Arial" w:cs="Arial"/>
          <w:sz w:val="24"/>
          <w:szCs w:val="24"/>
          <w:lang w:eastAsia="pt-BR"/>
        </w:rPr>
        <w:t>da</w:t>
      </w:r>
      <w:proofErr w:type="spellEnd"/>
      <w:r w:rsidRPr="006C5C1A">
        <w:rPr>
          <w:rFonts w:ascii="Arial" w:eastAsia="Times New Roman" w:hAnsi="Arial" w:cs="Arial"/>
          <w:sz w:val="24"/>
          <w:szCs w:val="24"/>
          <w:lang w:eastAsia="pt-BR"/>
        </w:rPr>
        <w:t xml:space="preserve"> S., et al., 2019). De maneira simultânea, discutiu-se a importância do autocuidado para o estudante de medicina e quais práticas poderiam ser realizadas no cotidiano em prol do seu bem-estar.</w:t>
      </w: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</w:t>
      </w:r>
      <w:r w:rsidR="00BB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ONCLUSÃO</w:t>
      </w:r>
    </w:p>
    <w:p w:rsidR="00CD3FCD" w:rsidRPr="003F6E97" w:rsidRDefault="00CD3FCD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C1A" w:rsidRPr="006C5C1A" w:rsidRDefault="006C5C1A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sz w:val="24"/>
          <w:szCs w:val="24"/>
          <w:lang w:eastAsia="pt-BR"/>
        </w:rPr>
        <w:t>Portanto, a discussão e a reflexão acerca da identidade profissional desde o início da graduação de medicina demonstrou ser efetiva entre os alunos, auxiliando-os na aquisição de valores éticos que nortearão a sua conduta nos cenários de atuação do futuro médico.</w:t>
      </w:r>
    </w:p>
    <w:p w:rsidR="006C5C1A" w:rsidRPr="006C5C1A" w:rsidRDefault="006C5C1A" w:rsidP="006B7C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</w:t>
      </w:r>
      <w:r w:rsidR="00BB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EFERÊNCIAS</w:t>
      </w:r>
    </w:p>
    <w:p w:rsidR="00CD3FCD" w:rsidRPr="003F6E97" w:rsidRDefault="00CD3FCD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C1A" w:rsidRPr="006C5C1A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5C1A">
        <w:rPr>
          <w:rFonts w:ascii="Arial" w:eastAsia="Times New Roman" w:hAnsi="Arial" w:cs="Arial"/>
          <w:sz w:val="24"/>
          <w:szCs w:val="24"/>
          <w:lang w:eastAsia="pt-BR"/>
        </w:rPr>
        <w:t xml:space="preserve">PARO, H. B. M. </w:t>
      </w:r>
      <w:proofErr w:type="spellStart"/>
      <w:r w:rsidRPr="006C5C1A">
        <w:rPr>
          <w:rFonts w:ascii="Arial" w:eastAsia="Times New Roman" w:hAnsi="Arial" w:cs="Arial"/>
          <w:sz w:val="24"/>
          <w:szCs w:val="24"/>
          <w:lang w:eastAsia="pt-BR"/>
        </w:rPr>
        <w:t>da</w:t>
      </w:r>
      <w:proofErr w:type="spellEnd"/>
      <w:r w:rsidRPr="006C5C1A">
        <w:rPr>
          <w:rFonts w:ascii="Arial" w:eastAsia="Times New Roman" w:hAnsi="Arial" w:cs="Arial"/>
          <w:sz w:val="24"/>
          <w:szCs w:val="24"/>
          <w:lang w:eastAsia="pt-BR"/>
        </w:rPr>
        <w:t xml:space="preserve"> S. et al. Qualidade de vida do estudante de medicina: o ambiente educacional </w:t>
      </w:r>
      <w:proofErr w:type="gramStart"/>
      <w:r w:rsidRPr="006C5C1A">
        <w:rPr>
          <w:rFonts w:ascii="Arial" w:eastAsia="Times New Roman" w:hAnsi="Arial" w:cs="Arial"/>
          <w:sz w:val="24"/>
          <w:szCs w:val="24"/>
          <w:lang w:eastAsia="pt-BR"/>
        </w:rPr>
        <w:t>importa?.</w:t>
      </w:r>
      <w:proofErr w:type="gramEnd"/>
      <w:r w:rsidRPr="006C5C1A">
        <w:rPr>
          <w:rFonts w:ascii="Arial" w:eastAsia="Times New Roman" w:hAnsi="Arial" w:cs="Arial"/>
          <w:sz w:val="24"/>
          <w:szCs w:val="24"/>
          <w:lang w:eastAsia="pt-BR"/>
        </w:rPr>
        <w:t xml:space="preserve"> Revista de Medicina, [S. l.], v. 98, n. 2, p. 140-147, 2019. DOI: 10.11606/issn.1679-9836.v98i2p140-147. Disponível em: https://www.revistas.usp.br/revistadc/article/view/156044. Acesso em: 30 set. 2023.</w:t>
      </w:r>
    </w:p>
    <w:p w:rsidR="00335AC7" w:rsidRPr="003F6E97" w:rsidRDefault="00335AC7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B7C" w:rsidRDefault="006C5C1A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3F6E97">
        <w:rPr>
          <w:rFonts w:ascii="Arial" w:eastAsia="Times New Roman" w:hAnsi="Arial" w:cs="Arial"/>
          <w:sz w:val="24"/>
          <w:szCs w:val="24"/>
          <w:lang w:eastAsia="pt-BR"/>
        </w:rPr>
        <w:t>Sassi</w:t>
      </w:r>
      <w:proofErr w:type="spellEnd"/>
      <w:r w:rsidRPr="003F6E97">
        <w:rPr>
          <w:rFonts w:ascii="Arial" w:eastAsia="Times New Roman" w:hAnsi="Arial" w:cs="Arial"/>
          <w:sz w:val="24"/>
          <w:szCs w:val="24"/>
          <w:lang w:eastAsia="pt-BR"/>
        </w:rPr>
        <w:t xml:space="preserve">, A. P. et al. O ideal profissional na formação médica. Revista Brasileira de Educação Médica, Brasília, v. 44, n. 1, p. e044, 2020. Disponível em: </w:t>
      </w:r>
      <w:hyperlink r:id="rId7" w:history="1">
        <w:r w:rsidRPr="003F6E97">
          <w:rPr>
            <w:rFonts w:ascii="Arial" w:eastAsia="Times New Roman" w:hAnsi="Arial" w:cs="Arial"/>
            <w:sz w:val="24"/>
            <w:szCs w:val="24"/>
            <w:lang w:eastAsia="pt-BR"/>
          </w:rPr>
          <w:t>https://ead.unifor.br/ava/mod/resource/view.php?id=2372950&amp;redirect=1</w:t>
        </w:r>
      </w:hyperlink>
      <w:r w:rsidRPr="003F6E97">
        <w:rPr>
          <w:rFonts w:ascii="Arial" w:eastAsia="Times New Roman" w:hAnsi="Arial" w:cs="Arial"/>
          <w:sz w:val="24"/>
          <w:szCs w:val="24"/>
          <w:lang w:eastAsia="pt-BR"/>
        </w:rPr>
        <w:t>. Acesso em: 30 set. 2023.</w:t>
      </w:r>
    </w:p>
    <w:p w:rsidR="002F1BB9" w:rsidRDefault="002F1BB9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1BB9" w:rsidRDefault="002F1BB9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F96" w:rsidRDefault="00587F96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BB1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Default="00EB2D21" w:rsidP="00EB2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2D21" w:rsidRPr="003F6E97" w:rsidRDefault="00EB2D21" w:rsidP="00EB2D2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EB2D21" w:rsidRPr="003F6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3F" w:rsidRDefault="00A1163F" w:rsidP="00335AC7">
      <w:pPr>
        <w:spacing w:after="0" w:line="240" w:lineRule="auto"/>
      </w:pPr>
      <w:r>
        <w:separator/>
      </w:r>
    </w:p>
  </w:endnote>
  <w:endnote w:type="continuationSeparator" w:id="0">
    <w:p w:rsidR="00A1163F" w:rsidRDefault="00A1163F" w:rsidP="0033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3F" w:rsidRDefault="00A1163F" w:rsidP="00335AC7">
      <w:pPr>
        <w:spacing w:after="0" w:line="240" w:lineRule="auto"/>
      </w:pPr>
      <w:r>
        <w:separator/>
      </w:r>
    </w:p>
  </w:footnote>
  <w:footnote w:type="continuationSeparator" w:id="0">
    <w:p w:rsidR="00A1163F" w:rsidRDefault="00A1163F" w:rsidP="00335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1A"/>
    <w:rsid w:val="002F1BB9"/>
    <w:rsid w:val="00335AC7"/>
    <w:rsid w:val="003F6E97"/>
    <w:rsid w:val="00587F96"/>
    <w:rsid w:val="005B65A0"/>
    <w:rsid w:val="006B7C8F"/>
    <w:rsid w:val="006C5C1A"/>
    <w:rsid w:val="00A1163F"/>
    <w:rsid w:val="00BB124A"/>
    <w:rsid w:val="00C1163E"/>
    <w:rsid w:val="00CD3FCD"/>
    <w:rsid w:val="00E67A72"/>
    <w:rsid w:val="00EB2D21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8FA"/>
  <w15:chartTrackingRefBased/>
  <w15:docId w15:val="{A48438F0-D907-4795-9405-803B989D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1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C5C1A"/>
  </w:style>
  <w:style w:type="character" w:styleId="Hyperlink">
    <w:name w:val="Hyperlink"/>
    <w:basedOn w:val="Fontepargpadro"/>
    <w:uiPriority w:val="99"/>
    <w:semiHidden/>
    <w:unhideWhenUsed/>
    <w:rsid w:val="006C5C1A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5AC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5AC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35AC7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B1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BB124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B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d.unifor.br/ava/mod/resource/view.php?id=2372950&amp;redirect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5A0D-D01E-420C-92F2-E0F44575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2023-10-01T23:06:00Z</dcterms:created>
  <dcterms:modified xsi:type="dcterms:W3CDTF">2023-10-02T01:04:00Z</dcterms:modified>
</cp:coreProperties>
</file>